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DA146" w14:textId="7033A8C2" w:rsidR="00E9056B" w:rsidRPr="00B971A7" w:rsidRDefault="00425B71" w:rsidP="0016370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 w:hint="eastAsia"/>
          <w:b/>
          <w:sz w:val="28"/>
          <w:szCs w:val="28"/>
        </w:rPr>
        <w:t>孤発性</w:t>
      </w:r>
      <w:r w:rsidRPr="00425B71">
        <w:rPr>
          <w:rFonts w:ascii="Times New Roman" w:hAnsi="Times New Roman" w:cs="Times New Roman" w:hint="eastAsia"/>
          <w:b/>
          <w:sz w:val="28"/>
          <w:szCs w:val="28"/>
        </w:rPr>
        <w:t>筋萎縮性側索硬化症</w:t>
      </w:r>
      <w:r w:rsidR="00E9056B" w:rsidRPr="00B971A7">
        <w:rPr>
          <w:rFonts w:ascii="Times New Roman" w:hAnsi="Times New Roman" w:cs="Times New Roman" w:hint="eastAsia"/>
          <w:b/>
          <w:sz w:val="28"/>
          <w:szCs w:val="28"/>
        </w:rPr>
        <w:t>を対象とした</w:t>
      </w:r>
      <w:r w:rsidR="00B971A7" w:rsidRPr="00B971A7">
        <w:rPr>
          <w:rFonts w:ascii="Times New Roman" w:hAnsi="Times New Roman" w:cs="Times New Roman" w:hint="eastAsia"/>
          <w:b/>
          <w:sz w:val="28"/>
          <w:szCs w:val="28"/>
        </w:rPr>
        <w:t>医師主導治験</w:t>
      </w:r>
      <w:r w:rsidR="0016370A">
        <w:rPr>
          <w:rFonts w:ascii="Times New Roman" w:hAnsi="Times New Roman" w:cs="Times New Roman" w:hint="eastAsia"/>
          <w:b/>
          <w:sz w:val="28"/>
          <w:szCs w:val="28"/>
        </w:rPr>
        <w:t>（遺伝子治療）</w:t>
      </w:r>
    </w:p>
    <w:p w14:paraId="46C59999" w14:textId="77777777" w:rsidR="00E9056B" w:rsidRDefault="00E9056B" w:rsidP="00765F30">
      <w:pPr>
        <w:pStyle w:val="Default"/>
        <w:rPr>
          <w:rFonts w:ascii="Times New Roman" w:hAnsi="Times New Roman" w:cs="Times New Roman"/>
        </w:rPr>
      </w:pPr>
    </w:p>
    <w:p w14:paraId="6B2F6C2A" w14:textId="78C7CEF5" w:rsidR="003E7349" w:rsidRPr="00711DBC" w:rsidRDefault="00B778E7" w:rsidP="00765F30">
      <w:pPr>
        <w:pStyle w:val="Default"/>
        <w:rPr>
          <w:rFonts w:ascii="Century" w:hAnsi="Century" w:cs="Times New Roman"/>
        </w:rPr>
      </w:pPr>
      <w:r w:rsidRPr="00711DBC">
        <w:rPr>
          <w:rFonts w:ascii="Century" w:hAnsi="Century"/>
        </w:rPr>
        <w:t>遺伝子治療用製品を用いた「</w:t>
      </w:r>
      <w:r w:rsidR="00425B71" w:rsidRPr="00425B71">
        <w:rPr>
          <w:rFonts w:ascii="Century" w:hAnsi="Century" w:cs="Times New Roman" w:hint="eastAsia"/>
        </w:rPr>
        <w:t>孤発性筋萎縮性側索硬化症</w:t>
      </w:r>
      <w:r w:rsidR="00425B71">
        <w:rPr>
          <w:rFonts w:ascii="Century" w:hAnsi="Century" w:cs="Times New Roman" w:hint="eastAsia"/>
        </w:rPr>
        <w:t>（</w:t>
      </w:r>
      <w:r w:rsidR="00425B71">
        <w:rPr>
          <w:rFonts w:ascii="Century" w:hAnsi="Century" w:cs="Times New Roman" w:hint="eastAsia"/>
        </w:rPr>
        <w:t>ALS</w:t>
      </w:r>
      <w:r w:rsidR="00425B71">
        <w:rPr>
          <w:rFonts w:ascii="Century" w:hAnsi="Century" w:cs="Times New Roman" w:hint="eastAsia"/>
        </w:rPr>
        <w:t>）</w:t>
      </w:r>
      <w:r w:rsidRPr="00711DBC">
        <w:rPr>
          <w:rFonts w:ascii="Century" w:hAnsi="Century" w:cs="Times New Roman"/>
        </w:rPr>
        <w:t>を対象とした</w:t>
      </w:r>
      <w:r w:rsidR="000B4F7E" w:rsidRPr="00711DBC">
        <w:rPr>
          <w:rFonts w:ascii="Century" w:hAnsi="Century" w:cs="Times New Roman"/>
        </w:rPr>
        <w:t>治験</w:t>
      </w:r>
      <w:r w:rsidRPr="00711DBC">
        <w:rPr>
          <w:rFonts w:ascii="Century" w:hAnsi="Century" w:cs="Times New Roman"/>
        </w:rPr>
        <w:t>」</w:t>
      </w:r>
      <w:r w:rsidR="000B4F7E" w:rsidRPr="00711DBC">
        <w:rPr>
          <w:rFonts w:ascii="Century" w:hAnsi="Century" w:cs="Times New Roman"/>
        </w:rPr>
        <w:t>に参加していただくため</w:t>
      </w:r>
      <w:r w:rsidR="003E7349" w:rsidRPr="00711DBC">
        <w:rPr>
          <w:rFonts w:ascii="Century" w:hAnsi="Century" w:cs="Times New Roman"/>
        </w:rPr>
        <w:t>の</w:t>
      </w:r>
      <w:r w:rsidR="003E7349" w:rsidRPr="00711DBC">
        <w:rPr>
          <w:rFonts w:ascii="Century" w:hAnsi="Century" w:cs="Times New Roman"/>
          <w:u w:val="single"/>
        </w:rPr>
        <w:t>主な条件</w:t>
      </w:r>
      <w:r w:rsidR="003E7349" w:rsidRPr="00711DBC">
        <w:rPr>
          <w:rFonts w:ascii="Century" w:hAnsi="Century" w:cs="Times New Roman"/>
        </w:rPr>
        <w:t>を以下に示します。</w:t>
      </w:r>
    </w:p>
    <w:p w14:paraId="0C9B9011" w14:textId="2A19ADAA" w:rsidR="000B4F7E" w:rsidRPr="00711DBC" w:rsidRDefault="000B4F7E" w:rsidP="00765F30">
      <w:pPr>
        <w:pStyle w:val="Default"/>
        <w:rPr>
          <w:rFonts w:ascii="Century" w:hAnsi="Century" w:cs="Times New Roman"/>
        </w:rPr>
      </w:pPr>
    </w:p>
    <w:p w14:paraId="5ADFF3F8" w14:textId="2F2E6422" w:rsidR="000B4F7E" w:rsidRPr="00711DBC" w:rsidRDefault="000B4F7E" w:rsidP="00765F30">
      <w:pPr>
        <w:pStyle w:val="Default"/>
        <w:rPr>
          <w:rFonts w:ascii="Century" w:hAnsi="Century" w:cs="Times New Roman"/>
          <w:b/>
          <w:sz w:val="26"/>
        </w:rPr>
      </w:pPr>
      <w:r w:rsidRPr="00711DBC">
        <w:rPr>
          <w:rFonts w:ascii="Century" w:hAnsi="Century" w:cs="Times New Roman"/>
          <w:b/>
          <w:sz w:val="26"/>
        </w:rPr>
        <w:t>＜参加いただける条件</w:t>
      </w:r>
      <w:r w:rsidRPr="00711DBC">
        <w:rPr>
          <w:rFonts w:ascii="Century" w:hAnsi="Century" w:cs="Times New Roman"/>
          <w:b/>
          <w:sz w:val="26"/>
        </w:rPr>
        <w:t xml:space="preserve"> </w:t>
      </w:r>
      <w:r w:rsidRPr="00711DBC">
        <w:rPr>
          <w:rFonts w:ascii="Century" w:hAnsi="Century" w:cs="Times New Roman"/>
          <w:b/>
          <w:sz w:val="26"/>
        </w:rPr>
        <w:t>＞</w:t>
      </w:r>
    </w:p>
    <w:p w14:paraId="2E1BDAB9" w14:textId="49DAEC80" w:rsidR="000B4F7E" w:rsidRPr="00711DBC" w:rsidRDefault="00425B71" w:rsidP="00425B71">
      <w:pPr>
        <w:pStyle w:val="Default"/>
        <w:numPr>
          <w:ilvl w:val="0"/>
          <w:numId w:val="1"/>
        </w:numPr>
        <w:rPr>
          <w:rFonts w:ascii="Century" w:hAnsi="Century" w:cs="Times New Roman"/>
        </w:rPr>
      </w:pPr>
      <w:r w:rsidRPr="00425B71">
        <w:rPr>
          <w:rFonts w:ascii="Century" w:hAnsi="Century" w:cs="Times New Roman"/>
        </w:rPr>
        <w:t>筋萎縮性側索硬化症と診断されている方</w:t>
      </w:r>
    </w:p>
    <w:p w14:paraId="7F91F480" w14:textId="0E7BE665" w:rsidR="000B4F7E" w:rsidRPr="00711DBC" w:rsidRDefault="000B4F7E" w:rsidP="00765F30">
      <w:pPr>
        <w:pStyle w:val="Default"/>
        <w:numPr>
          <w:ilvl w:val="0"/>
          <w:numId w:val="1"/>
        </w:numPr>
        <w:rPr>
          <w:rFonts w:ascii="Century" w:hAnsi="Century" w:cs="Times New Roman"/>
        </w:rPr>
      </w:pPr>
      <w:r w:rsidRPr="00711DBC">
        <w:rPr>
          <w:rFonts w:ascii="Century" w:hAnsi="Century" w:cs="Times New Roman"/>
        </w:rPr>
        <w:t>年齢が</w:t>
      </w:r>
      <w:r w:rsidRPr="00711DBC">
        <w:rPr>
          <w:rFonts w:ascii="Century" w:hAnsi="Century" w:cs="Times New Roman"/>
        </w:rPr>
        <w:t>40</w:t>
      </w:r>
      <w:r w:rsidRPr="00711DBC">
        <w:rPr>
          <w:rFonts w:ascii="Century" w:hAnsi="Century" w:cs="Times New Roman"/>
        </w:rPr>
        <w:t>歳以上</w:t>
      </w:r>
      <w:r w:rsidRPr="00711DBC">
        <w:rPr>
          <w:rFonts w:ascii="Century" w:hAnsi="Century" w:cs="Times New Roman"/>
        </w:rPr>
        <w:t>7</w:t>
      </w:r>
      <w:r w:rsidR="00425B71">
        <w:rPr>
          <w:rFonts w:ascii="Century" w:hAnsi="Century" w:cs="Times New Roman" w:hint="eastAsia"/>
        </w:rPr>
        <w:t>9</w:t>
      </w:r>
      <w:r w:rsidRPr="00711DBC">
        <w:rPr>
          <w:rFonts w:ascii="Century" w:hAnsi="Century" w:cs="Times New Roman"/>
        </w:rPr>
        <w:t>歳</w:t>
      </w:r>
      <w:r w:rsidR="00425B71">
        <w:rPr>
          <w:rFonts w:ascii="Century" w:hAnsi="Century" w:cs="Times New Roman" w:hint="eastAsia"/>
        </w:rPr>
        <w:t>未満</w:t>
      </w:r>
      <w:r w:rsidRPr="00711DBC">
        <w:rPr>
          <w:rFonts w:ascii="Century" w:hAnsi="Century" w:cs="Times New Roman"/>
        </w:rPr>
        <w:t>の方</w:t>
      </w:r>
    </w:p>
    <w:p w14:paraId="1F150765" w14:textId="0E183CD9" w:rsidR="000B4F7E" w:rsidRPr="00711DBC" w:rsidRDefault="00425B71" w:rsidP="00425B71">
      <w:pPr>
        <w:pStyle w:val="Default"/>
        <w:numPr>
          <w:ilvl w:val="0"/>
          <w:numId w:val="1"/>
        </w:numPr>
        <w:rPr>
          <w:rFonts w:ascii="Century" w:hAnsi="Century" w:cs="Times New Roman"/>
        </w:rPr>
      </w:pPr>
      <w:r w:rsidRPr="00425B71">
        <w:rPr>
          <w:rFonts w:ascii="Century" w:hAnsi="Century" w:cs="Times New Roman"/>
        </w:rPr>
        <w:t>発症後</w:t>
      </w:r>
      <w:r w:rsidRPr="00425B71">
        <w:rPr>
          <w:rFonts w:ascii="Century" w:hAnsi="Century" w:cs="Times New Roman"/>
        </w:rPr>
        <w:t>2</w:t>
      </w:r>
      <w:r w:rsidRPr="00425B71">
        <w:rPr>
          <w:rFonts w:ascii="Century" w:hAnsi="Century" w:cs="Times New Roman"/>
        </w:rPr>
        <w:t>年以内の方</w:t>
      </w:r>
    </w:p>
    <w:p w14:paraId="1519A60C" w14:textId="7055E069" w:rsidR="000B4F7E" w:rsidRPr="00711DBC" w:rsidRDefault="00425B71" w:rsidP="00425B71">
      <w:pPr>
        <w:pStyle w:val="Default"/>
        <w:numPr>
          <w:ilvl w:val="0"/>
          <w:numId w:val="1"/>
        </w:numPr>
        <w:rPr>
          <w:rFonts w:ascii="Century" w:hAnsi="Century" w:cs="Times New Roman"/>
        </w:rPr>
      </w:pPr>
      <w:r w:rsidRPr="00425B71">
        <w:rPr>
          <w:rFonts w:ascii="Century" w:hAnsi="Century" w:cs="Times New Roman"/>
        </w:rPr>
        <w:t>ご家族や</w:t>
      </w:r>
      <w:r>
        <w:rPr>
          <w:rFonts w:ascii="Century" w:hAnsi="Century" w:cs="Times New Roman" w:hint="eastAsia"/>
        </w:rPr>
        <w:t>ご</w:t>
      </w:r>
      <w:r w:rsidRPr="00425B71">
        <w:rPr>
          <w:rFonts w:ascii="Century" w:hAnsi="Century" w:cs="Times New Roman"/>
        </w:rPr>
        <w:t>親族に筋萎縮性側索硬化症</w:t>
      </w:r>
      <w:r>
        <w:rPr>
          <w:rFonts w:ascii="Century" w:hAnsi="Century" w:cs="Times New Roman" w:hint="eastAsia"/>
        </w:rPr>
        <w:t>が発病されて</w:t>
      </w:r>
      <w:r w:rsidRPr="00425B71">
        <w:rPr>
          <w:rFonts w:ascii="Century" w:hAnsi="Century" w:cs="Times New Roman"/>
        </w:rPr>
        <w:t>いない方</w:t>
      </w:r>
    </w:p>
    <w:p w14:paraId="1926B71E" w14:textId="765C89B8" w:rsidR="009512EA" w:rsidRPr="00711DBC" w:rsidRDefault="009E73AB" w:rsidP="009E73AB">
      <w:pPr>
        <w:pStyle w:val="Default"/>
        <w:numPr>
          <w:ilvl w:val="0"/>
          <w:numId w:val="1"/>
        </w:numPr>
        <w:rPr>
          <w:rFonts w:ascii="Century" w:hAnsi="Century" w:cs="Times New Roman"/>
        </w:rPr>
      </w:pPr>
      <w:r>
        <w:rPr>
          <w:rFonts w:ascii="Century" w:hAnsi="Century" w:cs="Times New Roman" w:hint="eastAsia"/>
          <w:color w:val="auto"/>
        </w:rPr>
        <w:t>患者さんの</w:t>
      </w:r>
      <w:r w:rsidRPr="009E73AB">
        <w:rPr>
          <w:rFonts w:ascii="Century" w:hAnsi="Century" w:cs="Times New Roman"/>
          <w:color w:val="auto"/>
        </w:rPr>
        <w:t>主治医から、画像検査、筋電図検査等を含む臨床情報を</w:t>
      </w:r>
      <w:r>
        <w:rPr>
          <w:rFonts w:ascii="Century" w:hAnsi="Century" w:cs="Times New Roman" w:hint="eastAsia"/>
          <w:color w:val="auto"/>
        </w:rPr>
        <w:t>ご</w:t>
      </w:r>
      <w:r w:rsidRPr="009E73AB">
        <w:rPr>
          <w:rFonts w:ascii="Century" w:hAnsi="Century" w:cs="Times New Roman"/>
          <w:color w:val="auto"/>
        </w:rPr>
        <w:t>提供いただける方</w:t>
      </w:r>
    </w:p>
    <w:p w14:paraId="54C4C5EE" w14:textId="73AC1BCC" w:rsidR="002B6230" w:rsidRPr="00711DBC" w:rsidRDefault="009E73AB" w:rsidP="00A44748">
      <w:pPr>
        <w:pStyle w:val="Default"/>
        <w:numPr>
          <w:ilvl w:val="0"/>
          <w:numId w:val="1"/>
        </w:numPr>
        <w:rPr>
          <w:rFonts w:ascii="Century" w:hAnsi="Century" w:cs="Times New Roman"/>
          <w:color w:val="auto"/>
        </w:rPr>
      </w:pPr>
      <w:r>
        <w:rPr>
          <w:rFonts w:ascii="Century" w:hAnsi="Century" w:hint="eastAsia"/>
        </w:rPr>
        <w:t>2</w:t>
      </w:r>
      <w:r w:rsidR="002B6230" w:rsidRPr="00711DBC">
        <w:rPr>
          <w:rFonts w:ascii="Century" w:hAnsi="Century"/>
        </w:rPr>
        <w:t>週間</w:t>
      </w:r>
      <w:r>
        <w:rPr>
          <w:rFonts w:ascii="Century" w:hAnsi="Century" w:hint="eastAsia"/>
        </w:rPr>
        <w:t>程度の</w:t>
      </w:r>
      <w:r w:rsidR="002B6230" w:rsidRPr="00711DBC">
        <w:rPr>
          <w:rFonts w:ascii="Century" w:hAnsi="Century"/>
        </w:rPr>
        <w:t>入院が可能な方及び退院後も定期的な通院が可能な方</w:t>
      </w:r>
    </w:p>
    <w:p w14:paraId="156C5F22" w14:textId="7D3F49D1" w:rsidR="0016370A" w:rsidRPr="00D9063F" w:rsidRDefault="00425B71" w:rsidP="00AE7330">
      <w:pPr>
        <w:pStyle w:val="Default"/>
        <w:numPr>
          <w:ilvl w:val="0"/>
          <w:numId w:val="1"/>
        </w:numPr>
        <w:spacing w:afterLines="50" w:after="162"/>
        <w:rPr>
          <w:rFonts w:ascii="Century" w:hAnsi="Century" w:cs="Times New Roman"/>
          <w:color w:val="auto"/>
        </w:rPr>
      </w:pPr>
      <w:r w:rsidRPr="00425B71">
        <w:rPr>
          <w:rFonts w:ascii="Century" w:hAnsi="Century" w:cs="Times New Roman"/>
          <w:color w:val="auto"/>
        </w:rPr>
        <w:t>この治験への参加について、</w:t>
      </w:r>
      <w:r w:rsidR="0016370A" w:rsidRPr="00D9063F">
        <w:rPr>
          <w:rFonts w:ascii="Century" w:hAnsi="Century" w:cs="Times New Roman" w:hint="eastAsia"/>
          <w:color w:val="auto"/>
        </w:rPr>
        <w:t>患者さん</w:t>
      </w:r>
      <w:r>
        <w:rPr>
          <w:rFonts w:ascii="Century" w:hAnsi="Century" w:cs="Times New Roman" w:hint="eastAsia"/>
          <w:color w:val="auto"/>
        </w:rPr>
        <w:t>ご</w:t>
      </w:r>
      <w:r w:rsidR="0016370A" w:rsidRPr="00D9063F">
        <w:rPr>
          <w:rFonts w:ascii="Century" w:hAnsi="Century" w:cs="Times New Roman" w:hint="eastAsia"/>
          <w:color w:val="auto"/>
        </w:rPr>
        <w:t>本人から文書同意の取得が可能な方</w:t>
      </w:r>
    </w:p>
    <w:p w14:paraId="4AF4C83C" w14:textId="059912EE" w:rsidR="000B4F7E" w:rsidRPr="00711DBC" w:rsidRDefault="009512EA" w:rsidP="00765F30">
      <w:pPr>
        <w:pStyle w:val="Default"/>
        <w:rPr>
          <w:rFonts w:ascii="Century" w:hAnsi="Century" w:cs="Times New Roman"/>
          <w:b/>
          <w:color w:val="auto"/>
          <w:sz w:val="26"/>
        </w:rPr>
      </w:pPr>
      <w:r w:rsidRPr="00711DBC">
        <w:rPr>
          <w:rFonts w:ascii="Century" w:hAnsi="Century" w:cs="Times New Roman"/>
          <w:b/>
          <w:color w:val="auto"/>
          <w:sz w:val="26"/>
        </w:rPr>
        <w:t>＜</w:t>
      </w:r>
      <w:r w:rsidR="000B4F7E" w:rsidRPr="00711DBC">
        <w:rPr>
          <w:rFonts w:ascii="Century" w:hAnsi="Century" w:cs="Times New Roman"/>
          <w:b/>
          <w:color w:val="auto"/>
          <w:sz w:val="26"/>
        </w:rPr>
        <w:t>参加いただけない条件</w:t>
      </w:r>
      <w:r w:rsidR="000B4F7E" w:rsidRPr="00711DBC">
        <w:rPr>
          <w:rFonts w:ascii="Century" w:hAnsi="Century" w:cs="Times New Roman"/>
          <w:b/>
          <w:color w:val="auto"/>
          <w:sz w:val="26"/>
        </w:rPr>
        <w:t xml:space="preserve"> </w:t>
      </w:r>
      <w:r w:rsidRPr="00711DBC">
        <w:rPr>
          <w:rFonts w:ascii="Century" w:hAnsi="Century" w:cs="Times New Roman"/>
          <w:b/>
          <w:color w:val="auto"/>
          <w:sz w:val="26"/>
        </w:rPr>
        <w:t>＞</w:t>
      </w:r>
    </w:p>
    <w:p w14:paraId="7652C854" w14:textId="410CD9B6" w:rsidR="009512EA" w:rsidRPr="0079770D" w:rsidRDefault="009E73AB" w:rsidP="00AB2C51">
      <w:pPr>
        <w:pStyle w:val="Default"/>
        <w:numPr>
          <w:ilvl w:val="0"/>
          <w:numId w:val="3"/>
        </w:numPr>
        <w:rPr>
          <w:rFonts w:ascii="Century" w:hAnsi="Century" w:cs="Times New Roman"/>
          <w:color w:val="auto"/>
        </w:rPr>
      </w:pPr>
      <w:r w:rsidRPr="0079770D">
        <w:rPr>
          <w:rFonts w:ascii="Century" w:hAnsi="Century" w:cs="Times New Roman"/>
          <w:color w:val="auto"/>
        </w:rPr>
        <w:t>呼吸機能</w:t>
      </w:r>
      <w:r w:rsidRPr="0079770D">
        <w:rPr>
          <w:rFonts w:ascii="Century" w:hAnsi="Century" w:cs="Times New Roman" w:hint="eastAsia"/>
          <w:color w:val="auto"/>
        </w:rPr>
        <w:t>が低下している</w:t>
      </w:r>
      <w:r w:rsidRPr="0079770D">
        <w:rPr>
          <w:rFonts w:ascii="Century" w:hAnsi="Century" w:cs="Times New Roman"/>
          <w:color w:val="auto"/>
        </w:rPr>
        <w:t>方</w:t>
      </w:r>
      <w:r w:rsidR="0079770D" w:rsidRPr="0079770D">
        <w:rPr>
          <w:rFonts w:ascii="Century" w:hAnsi="Century" w:cs="Times New Roman" w:hint="eastAsia"/>
          <w:color w:val="auto"/>
        </w:rPr>
        <w:t>、または、</w:t>
      </w:r>
      <w:r w:rsidR="000B4F7E" w:rsidRPr="0079770D">
        <w:rPr>
          <w:rFonts w:ascii="Century" w:hAnsi="Century" w:cs="Times New Roman"/>
          <w:color w:val="auto"/>
        </w:rPr>
        <w:t>既に</w:t>
      </w:r>
      <w:r w:rsidR="0079770D" w:rsidRPr="0079770D">
        <w:rPr>
          <w:rFonts w:ascii="Century" w:hAnsi="Century" w:cs="Times New Roman"/>
          <w:color w:val="auto"/>
        </w:rPr>
        <w:t>気管切開を施行している</w:t>
      </w:r>
      <w:r w:rsidR="000B4F7E" w:rsidRPr="0079770D">
        <w:rPr>
          <w:rFonts w:ascii="Century" w:hAnsi="Century" w:cs="Times New Roman"/>
          <w:color w:val="auto"/>
        </w:rPr>
        <w:t>方</w:t>
      </w:r>
    </w:p>
    <w:p w14:paraId="2497AFAB" w14:textId="5893A20A" w:rsidR="0079770D" w:rsidRDefault="00DE75F2" w:rsidP="00DE75F2">
      <w:pPr>
        <w:pStyle w:val="Default"/>
        <w:numPr>
          <w:ilvl w:val="0"/>
          <w:numId w:val="3"/>
        </w:numPr>
        <w:rPr>
          <w:rFonts w:ascii="Century" w:hAnsi="Century" w:cs="Times New Roman"/>
          <w:color w:val="auto"/>
        </w:rPr>
      </w:pPr>
      <w:r w:rsidRPr="00DE75F2">
        <w:rPr>
          <w:rFonts w:ascii="Century" w:hAnsi="Century" w:cs="Times New Roman"/>
          <w:color w:val="auto"/>
        </w:rPr>
        <w:t>2</w:t>
      </w:r>
      <w:r w:rsidRPr="00DE75F2">
        <w:rPr>
          <w:rFonts w:ascii="Century" w:hAnsi="Century" w:cs="Times New Roman"/>
          <w:color w:val="auto"/>
        </w:rPr>
        <w:t>週</w:t>
      </w:r>
      <w:r w:rsidR="00FB7C8F">
        <w:rPr>
          <w:rFonts w:ascii="Century" w:hAnsi="Century" w:cs="Times New Roman" w:hint="eastAsia"/>
          <w:color w:val="auto"/>
        </w:rPr>
        <w:t>間</w:t>
      </w:r>
      <w:r w:rsidRPr="00DE75F2">
        <w:rPr>
          <w:rFonts w:ascii="Century" w:hAnsi="Century" w:cs="Times New Roman"/>
          <w:color w:val="auto"/>
        </w:rPr>
        <w:t>以内に</w:t>
      </w:r>
      <w:r w:rsidR="007F4088">
        <w:rPr>
          <w:rFonts w:ascii="Century" w:hAnsi="Century" w:cs="Times New Roman" w:hint="eastAsia"/>
          <w:color w:val="auto"/>
        </w:rPr>
        <w:t>、</w:t>
      </w:r>
      <w:r w:rsidRPr="00DE75F2">
        <w:rPr>
          <w:rFonts w:ascii="Century" w:hAnsi="Century" w:cs="Times New Roman" w:hint="eastAsia"/>
          <w:color w:val="auto"/>
        </w:rPr>
        <w:t>筋萎縮性側索硬化症</w:t>
      </w:r>
      <w:r>
        <w:rPr>
          <w:rFonts w:ascii="Century" w:hAnsi="Century" w:cs="Times New Roman" w:hint="eastAsia"/>
          <w:color w:val="auto"/>
        </w:rPr>
        <w:t>（</w:t>
      </w:r>
      <w:r w:rsidRPr="00DE75F2">
        <w:rPr>
          <w:rFonts w:ascii="Century" w:hAnsi="Century" w:cs="Times New Roman"/>
          <w:color w:val="auto"/>
        </w:rPr>
        <w:t>ALS</w:t>
      </w:r>
      <w:r>
        <w:rPr>
          <w:rFonts w:ascii="Century" w:hAnsi="Century" w:cs="Times New Roman" w:hint="eastAsia"/>
          <w:color w:val="auto"/>
        </w:rPr>
        <w:t>）</w:t>
      </w:r>
      <w:r w:rsidRPr="00DE75F2">
        <w:rPr>
          <w:rFonts w:ascii="Century" w:hAnsi="Century" w:cs="Times New Roman"/>
          <w:color w:val="auto"/>
        </w:rPr>
        <w:t>治療</w:t>
      </w:r>
      <w:r>
        <w:rPr>
          <w:rFonts w:ascii="Century" w:hAnsi="Century" w:cs="Times New Roman" w:hint="eastAsia"/>
          <w:color w:val="auto"/>
        </w:rPr>
        <w:t>薬「</w:t>
      </w:r>
      <w:r w:rsidRPr="00DE75F2">
        <w:rPr>
          <w:rFonts w:ascii="Century" w:hAnsi="Century" w:cs="Times New Roman" w:hint="eastAsia"/>
          <w:color w:val="auto"/>
        </w:rPr>
        <w:t>リルゾール</w:t>
      </w:r>
      <w:r>
        <w:rPr>
          <w:rFonts w:ascii="Century" w:hAnsi="Century" w:cs="Times New Roman" w:hint="eastAsia"/>
          <w:color w:val="auto"/>
        </w:rPr>
        <w:t>」</w:t>
      </w:r>
      <w:r w:rsidRPr="00DE75F2">
        <w:rPr>
          <w:rFonts w:ascii="Century" w:hAnsi="Century" w:cs="Times New Roman" w:hint="eastAsia"/>
          <w:color w:val="auto"/>
        </w:rPr>
        <w:t>の服用を開始</w:t>
      </w:r>
      <w:r>
        <w:rPr>
          <w:rFonts w:ascii="Century" w:hAnsi="Century" w:cs="Times New Roman" w:hint="eastAsia"/>
          <w:color w:val="auto"/>
        </w:rPr>
        <w:t>された方</w:t>
      </w:r>
      <w:r w:rsidRPr="00DE75F2">
        <w:rPr>
          <w:rFonts w:ascii="Century" w:hAnsi="Century" w:cs="Times New Roman" w:hint="eastAsia"/>
          <w:color w:val="auto"/>
        </w:rPr>
        <w:t>、</w:t>
      </w:r>
      <w:r>
        <w:rPr>
          <w:rFonts w:ascii="Century" w:hAnsi="Century" w:cs="Times New Roman" w:hint="eastAsia"/>
          <w:color w:val="auto"/>
        </w:rPr>
        <w:t>または、服用する量・服用する回数を変更された方</w:t>
      </w:r>
    </w:p>
    <w:p w14:paraId="295BE6A6" w14:textId="0F34D916" w:rsidR="009512EA" w:rsidRPr="00711DBC" w:rsidRDefault="007F4088" w:rsidP="007F4088">
      <w:pPr>
        <w:pStyle w:val="Default"/>
        <w:numPr>
          <w:ilvl w:val="0"/>
          <w:numId w:val="3"/>
        </w:numPr>
        <w:rPr>
          <w:rFonts w:ascii="Century" w:hAnsi="Century" w:cs="Times New Roman"/>
          <w:color w:val="auto"/>
        </w:rPr>
      </w:pPr>
      <w:r>
        <w:rPr>
          <w:rFonts w:ascii="Century" w:hAnsi="Century" w:cs="Times New Roman" w:hint="eastAsia"/>
          <w:color w:val="auto"/>
        </w:rPr>
        <w:t>使用禁止薬（</w:t>
      </w:r>
      <w:r w:rsidRPr="007F4088">
        <w:rPr>
          <w:rFonts w:ascii="Century" w:hAnsi="Century" w:cs="Times New Roman" w:hint="eastAsia"/>
          <w:color w:val="auto"/>
        </w:rPr>
        <w:t>ペランパネル水和物製剤</w:t>
      </w:r>
      <w:r>
        <w:rPr>
          <w:rFonts w:ascii="Century" w:hAnsi="Century" w:cs="Times New Roman" w:hint="eastAsia"/>
          <w:color w:val="auto"/>
        </w:rPr>
        <w:t>、</w:t>
      </w:r>
      <w:r w:rsidRPr="007F4088">
        <w:rPr>
          <w:rFonts w:ascii="Century" w:hAnsi="Century" w:cs="Times New Roman" w:hint="eastAsia"/>
          <w:color w:val="auto"/>
        </w:rPr>
        <w:t>ロピニロール塩酸塩</w:t>
      </w:r>
      <w:r>
        <w:rPr>
          <w:rFonts w:ascii="Century" w:hAnsi="Century" w:cs="Times New Roman" w:hint="eastAsia"/>
          <w:color w:val="auto"/>
        </w:rPr>
        <w:t>、</w:t>
      </w:r>
      <w:r w:rsidRPr="007F4088">
        <w:rPr>
          <w:rFonts w:ascii="Century" w:hAnsi="Century" w:cs="Times New Roman" w:hint="eastAsia"/>
          <w:color w:val="auto"/>
        </w:rPr>
        <w:t>ボスチニブ水和物</w:t>
      </w:r>
      <w:r>
        <w:rPr>
          <w:rFonts w:ascii="Century" w:hAnsi="Century" w:cs="Times New Roman" w:hint="eastAsia"/>
          <w:color w:val="auto"/>
        </w:rPr>
        <w:t>、</w:t>
      </w:r>
      <w:r w:rsidRPr="007F4088">
        <w:rPr>
          <w:rFonts w:ascii="Century" w:hAnsi="Century" w:cs="Times New Roman" w:hint="eastAsia"/>
          <w:color w:val="auto"/>
        </w:rPr>
        <w:t>エダラボン</w:t>
      </w:r>
      <w:r>
        <w:rPr>
          <w:rFonts w:ascii="Century" w:hAnsi="Century" w:cs="Times New Roman" w:hint="eastAsia"/>
          <w:color w:val="auto"/>
        </w:rPr>
        <w:t>）を使用している</w:t>
      </w:r>
      <w:r w:rsidR="0079770D" w:rsidRPr="0079770D">
        <w:rPr>
          <w:rFonts w:ascii="Century" w:hAnsi="Century" w:cs="Times New Roman"/>
          <w:color w:val="auto"/>
        </w:rPr>
        <w:t>方</w:t>
      </w:r>
    </w:p>
    <w:p w14:paraId="6531EAEC" w14:textId="22F04CE5" w:rsidR="000B4F7E" w:rsidRDefault="00DE75F2" w:rsidP="00DE75F2">
      <w:pPr>
        <w:pStyle w:val="Default"/>
        <w:numPr>
          <w:ilvl w:val="0"/>
          <w:numId w:val="3"/>
        </w:numPr>
        <w:rPr>
          <w:rFonts w:ascii="Century" w:hAnsi="Century" w:cs="Times New Roman"/>
          <w:color w:val="auto"/>
        </w:rPr>
      </w:pPr>
      <w:r w:rsidRPr="00DE75F2">
        <w:rPr>
          <w:rFonts w:ascii="Century" w:hAnsi="Century" w:cs="Times New Roman"/>
          <w:color w:val="auto"/>
        </w:rPr>
        <w:t>認知機能障害のある方</w:t>
      </w:r>
    </w:p>
    <w:p w14:paraId="1AE21366" w14:textId="77777777" w:rsidR="00AE7330" w:rsidRDefault="00AE7330" w:rsidP="00AE7330">
      <w:pPr>
        <w:pStyle w:val="Default"/>
        <w:numPr>
          <w:ilvl w:val="0"/>
          <w:numId w:val="3"/>
        </w:numPr>
        <w:rPr>
          <w:rFonts w:ascii="Century" w:hAnsi="Century" w:cs="Times New Roman"/>
          <w:color w:val="auto"/>
        </w:rPr>
      </w:pPr>
      <w:r>
        <w:rPr>
          <w:rFonts w:ascii="Century" w:hAnsi="Century" w:cs="Times New Roman" w:hint="eastAsia"/>
          <w:color w:val="auto"/>
        </w:rPr>
        <w:t>以下の疾患を有する方</w:t>
      </w:r>
    </w:p>
    <w:p w14:paraId="321CF324" w14:textId="24319121" w:rsidR="00713A72" w:rsidRPr="00711DBC" w:rsidRDefault="00AE7330" w:rsidP="00AE7330">
      <w:pPr>
        <w:pStyle w:val="Default"/>
        <w:ind w:left="420"/>
        <w:rPr>
          <w:rFonts w:ascii="Century" w:hAnsi="Century" w:cs="Times New Roman"/>
          <w:color w:val="auto"/>
        </w:rPr>
      </w:pPr>
      <w:r w:rsidRPr="00AE7330">
        <w:rPr>
          <w:rFonts w:ascii="Century" w:hAnsi="Century" w:cs="Times New Roman" w:hint="eastAsia"/>
          <w:color w:val="auto"/>
        </w:rPr>
        <w:t>慢性閉塞性肺疾患</w:t>
      </w:r>
      <w:r>
        <w:rPr>
          <w:rFonts w:ascii="Century" w:hAnsi="Century" w:cs="Times New Roman" w:hint="eastAsia"/>
          <w:color w:val="auto"/>
        </w:rPr>
        <w:t>、悪性腫瘍、</w:t>
      </w:r>
      <w:r w:rsidRPr="00D61987">
        <w:rPr>
          <w:rFonts w:ascii="Century" w:hAnsi="Century" w:cs="Times New Roman"/>
          <w:color w:val="auto"/>
        </w:rPr>
        <w:t>コントロール不良の</w:t>
      </w:r>
      <w:r w:rsidRPr="009E73AB">
        <w:rPr>
          <w:rFonts w:ascii="Century" w:hAnsi="Century" w:cs="Times New Roman"/>
          <w:color w:val="auto"/>
        </w:rPr>
        <w:t>糖尿病</w:t>
      </w:r>
      <w:r>
        <w:rPr>
          <w:rFonts w:ascii="Century" w:hAnsi="Century" w:cs="Times New Roman" w:hint="eastAsia"/>
          <w:color w:val="auto"/>
        </w:rPr>
        <w:t>、</w:t>
      </w:r>
      <w:r w:rsidRPr="009E73AB">
        <w:rPr>
          <w:rFonts w:ascii="Century" w:hAnsi="Century" w:cs="Times New Roman"/>
          <w:color w:val="auto"/>
        </w:rPr>
        <w:t>重度の</w:t>
      </w:r>
      <w:r w:rsidR="009E73AB" w:rsidRPr="009E73AB">
        <w:rPr>
          <w:rFonts w:ascii="Century" w:hAnsi="Century" w:cs="Times New Roman"/>
          <w:color w:val="auto"/>
        </w:rPr>
        <w:t>肝機能障害</w:t>
      </w:r>
    </w:p>
    <w:p w14:paraId="02815C47" w14:textId="7EBC4A81" w:rsidR="009512EA" w:rsidRPr="00711DBC" w:rsidRDefault="000B4F7E" w:rsidP="00765F30">
      <w:pPr>
        <w:pStyle w:val="Default"/>
        <w:numPr>
          <w:ilvl w:val="0"/>
          <w:numId w:val="3"/>
        </w:numPr>
        <w:rPr>
          <w:rFonts w:ascii="Century" w:hAnsi="Century" w:cs="Times New Roman"/>
          <w:color w:val="auto"/>
        </w:rPr>
      </w:pPr>
      <w:r w:rsidRPr="00711DBC">
        <w:rPr>
          <w:rFonts w:ascii="Century" w:hAnsi="Century" w:cs="Times New Roman"/>
          <w:color w:val="auto"/>
        </w:rPr>
        <w:t>MRI</w:t>
      </w:r>
      <w:r w:rsidR="007F4088">
        <w:rPr>
          <w:rFonts w:ascii="Century" w:hAnsi="Century" w:cs="Times New Roman" w:hint="eastAsia"/>
          <w:color w:val="auto"/>
        </w:rPr>
        <w:t>検査が</w:t>
      </w:r>
      <w:r w:rsidRPr="00711DBC">
        <w:rPr>
          <w:rFonts w:ascii="Century" w:hAnsi="Century" w:cs="Times New Roman"/>
          <w:color w:val="auto"/>
        </w:rPr>
        <w:t>できない方</w:t>
      </w:r>
    </w:p>
    <w:p w14:paraId="0B187A63" w14:textId="6327B29A" w:rsidR="000B4F7E" w:rsidRPr="00711DBC" w:rsidRDefault="0079770D" w:rsidP="00765F30">
      <w:pPr>
        <w:pStyle w:val="Default"/>
        <w:numPr>
          <w:ilvl w:val="0"/>
          <w:numId w:val="3"/>
        </w:numPr>
        <w:rPr>
          <w:rFonts w:ascii="Century" w:hAnsi="Century" w:cs="Times New Roman"/>
          <w:color w:val="auto"/>
        </w:rPr>
      </w:pPr>
      <w:r>
        <w:rPr>
          <w:rFonts w:ascii="Century" w:hAnsi="Century" w:cs="Times New Roman" w:hint="eastAsia"/>
          <w:color w:val="auto"/>
        </w:rPr>
        <w:t>同意取得</w:t>
      </w:r>
      <w:r>
        <w:rPr>
          <w:rFonts w:ascii="Century" w:hAnsi="Century" w:cs="Times New Roman" w:hint="eastAsia"/>
          <w:color w:val="auto"/>
        </w:rPr>
        <w:t>12</w:t>
      </w:r>
      <w:r>
        <w:rPr>
          <w:rFonts w:ascii="Century" w:hAnsi="Century" w:cs="Times New Roman" w:hint="eastAsia"/>
          <w:color w:val="auto"/>
        </w:rPr>
        <w:t>週間</w:t>
      </w:r>
      <w:r w:rsidR="000B4F7E" w:rsidRPr="00711DBC">
        <w:rPr>
          <w:rFonts w:ascii="Century" w:hAnsi="Century" w:cs="Times New Roman"/>
          <w:color w:val="auto"/>
        </w:rPr>
        <w:t>以内に他の治験または介入を伴う臨床研究に参加していた方</w:t>
      </w:r>
    </w:p>
    <w:p w14:paraId="052354B4" w14:textId="3775386F" w:rsidR="00E9056B" w:rsidRPr="00711DBC" w:rsidRDefault="00E9056B" w:rsidP="00765F30">
      <w:pPr>
        <w:pStyle w:val="Default"/>
        <w:rPr>
          <w:rFonts w:ascii="Century" w:hAnsi="Century" w:cs="Times New Roman"/>
          <w:color w:val="auto"/>
        </w:rPr>
      </w:pPr>
    </w:p>
    <w:p w14:paraId="6F637D4E" w14:textId="46FBC9A1" w:rsidR="00711DBC" w:rsidRPr="007F4088" w:rsidRDefault="00711DBC" w:rsidP="007F4088">
      <w:pPr>
        <w:pStyle w:val="Default"/>
        <w:spacing w:line="300" w:lineRule="exact"/>
        <w:ind w:leftChars="200" w:left="737" w:hangingChars="150" w:hanging="308"/>
        <w:rPr>
          <w:rFonts w:ascii="ＭＳ Ｐゴシック" w:eastAsia="ＭＳ Ｐゴシック" w:hAnsi="ＭＳ Ｐゴシック" w:cs="Times New Roman"/>
          <w:b/>
          <w:sz w:val="20"/>
          <w:szCs w:val="20"/>
          <w:u w:val="single"/>
        </w:rPr>
      </w:pPr>
      <w:r w:rsidRPr="007F4088">
        <w:rPr>
          <w:rFonts w:ascii="ＭＳ Ｐゴシック" w:eastAsia="ＭＳ Ｐゴシック" w:hAnsi="ＭＳ Ｐゴシック" w:cs="Times New Roman" w:hint="eastAsia"/>
          <w:b/>
          <w:sz w:val="20"/>
          <w:szCs w:val="20"/>
          <w:u w:val="single"/>
        </w:rPr>
        <w:t>注：これ以外にも本治験に参加するための多くの条件があります。</w:t>
      </w:r>
      <w:r w:rsidR="007F4088" w:rsidRPr="007F4088">
        <w:rPr>
          <w:rFonts w:ascii="ＭＳ Ｐゴシック" w:eastAsia="ＭＳ Ｐゴシック" w:hAnsi="ＭＳ Ｐゴシック" w:cs="Times New Roman" w:hint="eastAsia"/>
          <w:b/>
          <w:sz w:val="20"/>
          <w:szCs w:val="20"/>
          <w:u w:val="single"/>
        </w:rPr>
        <w:t xml:space="preserve">　</w:t>
      </w:r>
      <w:r w:rsidR="00425B71" w:rsidRPr="007F4088">
        <w:rPr>
          <w:rFonts w:ascii="ＭＳ Ｐゴシック" w:eastAsia="ＭＳ Ｐゴシック" w:hAnsi="ＭＳ Ｐゴシック" w:cs="Times New Roman" w:hint="eastAsia"/>
          <w:b/>
          <w:sz w:val="20"/>
          <w:szCs w:val="20"/>
          <w:u w:val="single"/>
        </w:rPr>
        <w:t>治験担当医師が</w:t>
      </w:r>
      <w:r w:rsidRPr="007F4088">
        <w:rPr>
          <w:rFonts w:ascii="ＭＳ Ｐゴシック" w:eastAsia="ＭＳ Ｐゴシック" w:hAnsi="ＭＳ Ｐゴシック"/>
          <w:b/>
          <w:sz w:val="20"/>
          <w:szCs w:val="20"/>
          <w:u w:val="single"/>
        </w:rPr>
        <w:t>参加基準に合わない</w:t>
      </w:r>
      <w:r w:rsidR="00425B71" w:rsidRPr="007F4088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と判断される方はこの</w:t>
      </w:r>
      <w:r w:rsidR="009E73AB" w:rsidRPr="007F4088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医師主導治験に</w:t>
      </w:r>
      <w:r w:rsidRPr="007F4088">
        <w:rPr>
          <w:rFonts w:ascii="ＭＳ Ｐゴシック" w:eastAsia="ＭＳ Ｐゴシック" w:hAnsi="ＭＳ Ｐゴシック"/>
          <w:b/>
          <w:sz w:val="20"/>
          <w:szCs w:val="20"/>
          <w:u w:val="single"/>
        </w:rPr>
        <w:t>ご参加</w:t>
      </w:r>
      <w:r w:rsidRPr="007F4088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いただけません</w:t>
      </w:r>
      <w:r w:rsidRPr="007F4088">
        <w:rPr>
          <w:rFonts w:ascii="ＭＳ Ｐゴシック" w:eastAsia="ＭＳ Ｐゴシック" w:hAnsi="ＭＳ Ｐゴシック"/>
          <w:b/>
          <w:sz w:val="20"/>
          <w:szCs w:val="20"/>
          <w:u w:val="single"/>
        </w:rPr>
        <w:t>。</w:t>
      </w:r>
    </w:p>
    <w:p w14:paraId="56CB0575" w14:textId="2BCEA0BB" w:rsidR="00711DBC" w:rsidRDefault="00711DBC" w:rsidP="00711DBC">
      <w:pPr>
        <w:pStyle w:val="Default"/>
        <w:rPr>
          <w:rFonts w:ascii="Times New Roman" w:hAnsi="Times New Roman" w:cs="Times New Roman"/>
          <w:color w:val="FF0000"/>
        </w:rPr>
      </w:pPr>
    </w:p>
    <w:p w14:paraId="30F8FAFA" w14:textId="15A65DEF" w:rsidR="0016370A" w:rsidRPr="00D9063F" w:rsidRDefault="0016370A" w:rsidP="00D9063F">
      <w:pPr>
        <w:pStyle w:val="Default"/>
        <w:ind w:firstLineChars="100" w:firstLine="286"/>
        <w:rPr>
          <w:rFonts w:hAnsi="ＭＳ 明朝" w:cs="Times New Roman"/>
          <w:b/>
          <w:color w:val="FF0000"/>
          <w:sz w:val="28"/>
          <w:szCs w:val="28"/>
          <w:u w:val="single"/>
        </w:rPr>
      </w:pPr>
      <w:r w:rsidRPr="00D9063F">
        <w:rPr>
          <w:rFonts w:hAnsi="ＭＳ 明朝" w:cs="Times New Roman" w:hint="eastAsia"/>
          <w:b/>
          <w:color w:val="FF0000"/>
          <w:sz w:val="28"/>
          <w:szCs w:val="28"/>
          <w:u w:val="single"/>
        </w:rPr>
        <w:t>【患者さんへのお願い】</w:t>
      </w:r>
    </w:p>
    <w:p w14:paraId="2A6E5432" w14:textId="6B75DF95" w:rsidR="0016370A" w:rsidRPr="00D9063F" w:rsidRDefault="0016370A" w:rsidP="00D9063F">
      <w:pPr>
        <w:pStyle w:val="Default"/>
        <w:spacing w:line="400" w:lineRule="exact"/>
        <w:ind w:firstLineChars="200" w:firstLine="572"/>
        <w:rPr>
          <w:rFonts w:hAnsi="ＭＳ 明朝" w:cs="Times New Roman"/>
          <w:b/>
          <w:color w:val="FF0000"/>
          <w:sz w:val="28"/>
          <w:szCs w:val="28"/>
        </w:rPr>
      </w:pPr>
      <w:r w:rsidRPr="00D9063F">
        <w:rPr>
          <mc:AlternateContent>
            <mc:Choice Requires="w16se">
              <w:rFonts w:hAnsi="ＭＳ 明朝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FF0000"/>
          <w:sz w:val="28"/>
          <w:szCs w:val="28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Pr="00D9063F">
        <w:rPr>
          <w:rFonts w:hAnsi="ＭＳ 明朝" w:cs="Times New Roman"/>
          <w:b/>
          <w:color w:val="FF0000"/>
          <w:sz w:val="28"/>
          <w:szCs w:val="28"/>
        </w:rPr>
        <w:t xml:space="preserve"> </w:t>
      </w:r>
      <w:r w:rsidRPr="00D9063F">
        <w:rPr>
          <w:rFonts w:hAnsi="ＭＳ 明朝" w:cs="Times New Roman" w:hint="eastAsia"/>
          <w:b/>
          <w:color w:val="FF0000"/>
          <w:sz w:val="28"/>
          <w:szCs w:val="28"/>
        </w:rPr>
        <w:t>参加を希望される場合は、主治医からの紹介状が必要になります</w:t>
      </w:r>
    </w:p>
    <w:p w14:paraId="68AC3113" w14:textId="00BA9296" w:rsidR="0016370A" w:rsidRDefault="0016370A" w:rsidP="00D9063F">
      <w:pPr>
        <w:pStyle w:val="Default"/>
        <w:spacing w:line="400" w:lineRule="exact"/>
        <w:ind w:firstLineChars="200" w:firstLine="572"/>
        <w:rPr>
          <w:rFonts w:ascii="Times New Roman" w:hAnsi="Times New Roman" w:cs="Times New Roman"/>
          <w:color w:val="FF0000"/>
        </w:rPr>
      </w:pPr>
      <w:r w:rsidRPr="00D9063F">
        <w:rPr>
          <mc:AlternateContent>
            <mc:Choice Requires="w16se">
              <w:rFonts w:hAnsi="ＭＳ 明朝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FF0000"/>
          <w:sz w:val="28"/>
          <w:szCs w:val="28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Pr="00D9063F">
        <w:rPr>
          <w:rFonts w:hAnsi="ＭＳ 明朝" w:cs="Times New Roman"/>
          <w:b/>
          <w:color w:val="FF0000"/>
          <w:sz w:val="28"/>
          <w:szCs w:val="28"/>
        </w:rPr>
        <w:t xml:space="preserve"> </w:t>
      </w:r>
      <w:r w:rsidRPr="00D9063F">
        <w:rPr>
          <w:rFonts w:hAnsi="ＭＳ 明朝" w:cs="Times New Roman" w:hint="eastAsia"/>
          <w:b/>
          <w:color w:val="FF0000"/>
          <w:sz w:val="28"/>
          <w:szCs w:val="28"/>
        </w:rPr>
        <w:t>来院される際には、あらかじめ相談窓口に連絡してください</w:t>
      </w:r>
    </w:p>
    <w:p w14:paraId="2702D943" w14:textId="77777777" w:rsidR="00E9056B" w:rsidRPr="00DE76A9" w:rsidRDefault="00E9056B" w:rsidP="00765F30">
      <w:pPr>
        <w:pStyle w:val="Default"/>
        <w:rPr>
          <w:rFonts w:ascii="Century" w:hAnsi="Century" w:cs="Times New Roman"/>
          <w:color w:val="auto"/>
        </w:rPr>
      </w:pPr>
    </w:p>
    <w:p w14:paraId="2479A2B6" w14:textId="3338FED9" w:rsidR="002338A2" w:rsidRPr="00711DBC" w:rsidRDefault="00E9056B" w:rsidP="00DE76A9">
      <w:pPr>
        <w:pStyle w:val="Default"/>
        <w:spacing w:afterLines="50" w:after="162"/>
        <w:ind w:firstLineChars="200" w:firstLine="489"/>
        <w:rPr>
          <w:rFonts w:ascii="Century" w:hAnsi="Century" w:cs="Times New Roman"/>
          <w:color w:val="auto"/>
        </w:rPr>
      </w:pPr>
      <w:r w:rsidRPr="00711DBC">
        <w:rPr>
          <w:rFonts w:hAnsi="ＭＳ 明朝" w:hint="eastAsia"/>
        </w:rPr>
        <w:t>※</w:t>
      </w:r>
      <w:r w:rsidRPr="00711DBC">
        <w:rPr>
          <w:rFonts w:ascii="Century" w:hAnsi="Century"/>
        </w:rPr>
        <w:t>お問合せは下記の相談窓口までご連絡ください。</w:t>
      </w:r>
    </w:p>
    <w:tbl>
      <w:tblPr>
        <w:tblStyle w:val="a7"/>
        <w:tblW w:w="0" w:type="auto"/>
        <w:tblInd w:w="544" w:type="dxa"/>
        <w:tblLook w:val="04A0" w:firstRow="1" w:lastRow="0" w:firstColumn="1" w:lastColumn="0" w:noHBand="0" w:noVBand="1"/>
      </w:tblPr>
      <w:tblGrid>
        <w:gridCol w:w="9214"/>
      </w:tblGrid>
      <w:tr w:rsidR="00711DBC" w14:paraId="3B761331" w14:textId="77777777" w:rsidTr="007F4088">
        <w:trPr>
          <w:trHeight w:val="1668"/>
        </w:trPr>
        <w:tc>
          <w:tcPr>
            <w:tcW w:w="92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A43C4E3" w14:textId="77777777" w:rsidR="00711DBC" w:rsidRPr="00766D8C" w:rsidRDefault="00711DBC" w:rsidP="0016370A">
            <w:pPr>
              <w:pStyle w:val="Default"/>
              <w:spacing w:line="400" w:lineRule="exact"/>
              <w:jc w:val="center"/>
              <w:rPr>
                <w:rFonts w:ascii="Century" w:eastAsia="ＭＳ ゴシック" w:hAnsi="Century" w:cs="Times New Roman"/>
                <w:color w:val="auto"/>
              </w:rPr>
            </w:pPr>
            <w:r w:rsidRPr="00766D8C">
              <w:rPr>
                <w:rFonts w:ascii="Century" w:eastAsia="ＭＳ ゴシック" w:hAnsi="Century" w:cs="Times New Roman"/>
                <w:color w:val="auto"/>
              </w:rPr>
              <w:t>【相談窓口】</w:t>
            </w:r>
          </w:p>
          <w:p w14:paraId="3A4FA82C" w14:textId="77777777" w:rsidR="003637B0" w:rsidRPr="00766D8C" w:rsidRDefault="00711DBC" w:rsidP="0016370A">
            <w:pPr>
              <w:pStyle w:val="Default"/>
              <w:spacing w:beforeLines="50" w:before="162"/>
              <w:ind w:firstLineChars="100" w:firstLine="245"/>
              <w:rPr>
                <w:rFonts w:ascii="Century" w:eastAsia="ＭＳ ゴシック" w:hAnsi="Century"/>
                <w:color w:val="000000" w:themeColor="text1"/>
              </w:rPr>
            </w:pPr>
            <w:r w:rsidRPr="00766D8C">
              <w:rPr>
                <w:rFonts w:ascii="Century" w:eastAsia="ＭＳ ゴシック" w:hAnsi="Century"/>
                <w:color w:val="000000" w:themeColor="text1"/>
              </w:rPr>
              <w:t>自治医科大学</w:t>
            </w:r>
            <w:r w:rsidR="003637B0" w:rsidRPr="00766D8C">
              <w:rPr>
                <w:rFonts w:ascii="Century" w:eastAsia="ＭＳ ゴシック" w:hAnsi="Century"/>
                <w:color w:val="000000" w:themeColor="text1"/>
              </w:rPr>
              <w:t>附属病院臨床研究センター</w:t>
            </w:r>
          </w:p>
          <w:p w14:paraId="145ABC3C" w14:textId="76EC4633" w:rsidR="00711DBC" w:rsidRPr="00766D8C" w:rsidRDefault="00711DBC" w:rsidP="007F4088">
            <w:pPr>
              <w:pStyle w:val="Default"/>
              <w:ind w:firstLineChars="100" w:firstLine="245"/>
              <w:rPr>
                <w:rFonts w:ascii="Century" w:eastAsia="ＭＳ ゴシック" w:hAnsi="Century"/>
                <w:color w:val="000000" w:themeColor="text1"/>
              </w:rPr>
            </w:pPr>
            <w:r w:rsidRPr="00766D8C">
              <w:rPr>
                <w:rFonts w:ascii="Century" w:eastAsia="ＭＳ ゴシック" w:hAnsi="Century"/>
                <w:color w:val="000000" w:themeColor="text1"/>
              </w:rPr>
              <w:t>電</w:t>
            </w:r>
            <w:r w:rsidR="00766D8C" w:rsidRPr="00766D8C">
              <w:rPr>
                <w:rFonts w:ascii="Century" w:eastAsia="ＭＳ ゴシック" w:hAnsi="Century"/>
                <w:color w:val="000000" w:themeColor="text1"/>
              </w:rPr>
              <w:t xml:space="preserve">　</w:t>
            </w:r>
            <w:r w:rsidR="007F4088">
              <w:rPr>
                <w:rFonts w:ascii="Century" w:eastAsia="ＭＳ ゴシック" w:hAnsi="Century" w:hint="eastAsia"/>
                <w:color w:val="000000" w:themeColor="text1"/>
              </w:rPr>
              <w:t xml:space="preserve">　</w:t>
            </w:r>
            <w:r w:rsidRPr="00766D8C">
              <w:rPr>
                <w:rFonts w:ascii="Century" w:eastAsia="ＭＳ ゴシック" w:hAnsi="Century"/>
                <w:color w:val="000000" w:themeColor="text1"/>
              </w:rPr>
              <w:t>話</w:t>
            </w:r>
            <w:r w:rsidR="00766D8C" w:rsidRPr="00766D8C">
              <w:rPr>
                <w:rFonts w:ascii="Century" w:eastAsia="ＭＳ ゴシック" w:hAnsi="Century"/>
                <w:color w:val="000000" w:themeColor="text1"/>
              </w:rPr>
              <w:t>：</w:t>
            </w:r>
            <w:r w:rsidRPr="00766D8C">
              <w:rPr>
                <w:rFonts w:ascii="Century" w:eastAsia="ＭＳ ゴシック" w:hAnsi="Century"/>
                <w:color w:val="000000" w:themeColor="text1"/>
              </w:rPr>
              <w:t>0285-</w:t>
            </w:r>
            <w:r w:rsidR="003637B0" w:rsidRPr="00766D8C">
              <w:rPr>
                <w:rFonts w:ascii="Century" w:eastAsia="ＭＳ ゴシック" w:hAnsi="Century"/>
                <w:color w:val="000000" w:themeColor="text1"/>
              </w:rPr>
              <w:t>35-3373</w:t>
            </w:r>
          </w:p>
          <w:p w14:paraId="26D45964" w14:textId="52E66D07" w:rsidR="00711DBC" w:rsidRPr="00711DBC" w:rsidRDefault="00766D8C" w:rsidP="007F4088">
            <w:pPr>
              <w:pStyle w:val="Default"/>
              <w:ind w:firstLineChars="100" w:firstLine="245"/>
              <w:rPr>
                <w:rFonts w:hAnsi="ＭＳ 明朝"/>
                <w:color w:val="000000" w:themeColor="text1"/>
              </w:rPr>
            </w:pPr>
            <w:r w:rsidRPr="00766D8C">
              <w:rPr>
                <w:rFonts w:ascii="Century" w:eastAsia="ＭＳ ゴシック" w:hAnsi="Century" w:cs="Times New Roman"/>
              </w:rPr>
              <w:t>受付日</w:t>
            </w:r>
            <w:r w:rsidR="007F4088">
              <w:rPr>
                <w:rFonts w:ascii="Century" w:eastAsia="ＭＳ ゴシック" w:hAnsi="Century" w:cs="Times New Roman" w:hint="eastAsia"/>
              </w:rPr>
              <w:t>時</w:t>
            </w:r>
            <w:r w:rsidR="00711DBC" w:rsidRPr="00766D8C">
              <w:rPr>
                <w:rFonts w:ascii="Century" w:eastAsia="ＭＳ ゴシック" w:hAnsi="Century"/>
                <w:color w:val="000000" w:themeColor="text1"/>
              </w:rPr>
              <w:t>：月曜日〜金曜日</w:t>
            </w:r>
            <w:r w:rsidR="00666CD8" w:rsidRPr="007F4088">
              <w:rPr>
                <w:rFonts w:ascii="Century" w:eastAsia="ＭＳ ゴシック" w:hAnsi="Century" w:hint="eastAsia"/>
                <w:color w:val="000000" w:themeColor="text1"/>
                <w:sz w:val="20"/>
                <w:szCs w:val="20"/>
              </w:rPr>
              <w:t>（ただし、祝日は除く）</w:t>
            </w:r>
            <w:r w:rsidR="003637B0" w:rsidRPr="00766D8C">
              <w:rPr>
                <w:rFonts w:ascii="Century" w:eastAsia="ＭＳ ゴシック" w:hAnsi="Century"/>
                <w:color w:val="000000" w:themeColor="text1"/>
              </w:rPr>
              <w:t xml:space="preserve">　</w:t>
            </w:r>
            <w:r w:rsidR="003637B0" w:rsidRPr="00766D8C">
              <w:rPr>
                <w:rFonts w:ascii="Century" w:eastAsia="ＭＳ ゴシック" w:hAnsi="Century"/>
                <w:color w:val="000000" w:themeColor="text1"/>
              </w:rPr>
              <w:t>9</w:t>
            </w:r>
            <w:r w:rsidR="00711DBC" w:rsidRPr="00766D8C">
              <w:rPr>
                <w:rFonts w:ascii="Century" w:eastAsia="ＭＳ ゴシック" w:hAnsi="Century"/>
                <w:color w:val="000000" w:themeColor="text1"/>
              </w:rPr>
              <w:t>:00</w:t>
            </w:r>
            <w:r w:rsidR="00711DBC" w:rsidRPr="00766D8C">
              <w:rPr>
                <w:rFonts w:ascii="Century" w:eastAsia="ＭＳ ゴシック" w:hAnsi="Century"/>
                <w:color w:val="000000" w:themeColor="text1"/>
              </w:rPr>
              <w:t>～</w:t>
            </w:r>
            <w:r w:rsidR="00711DBC" w:rsidRPr="00766D8C">
              <w:rPr>
                <w:rFonts w:ascii="Century" w:eastAsia="ＭＳ ゴシック" w:hAnsi="Century"/>
                <w:color w:val="000000" w:themeColor="text1"/>
              </w:rPr>
              <w:t>1</w:t>
            </w:r>
            <w:r w:rsidR="003637B0" w:rsidRPr="00766D8C">
              <w:rPr>
                <w:rFonts w:ascii="Century" w:eastAsia="ＭＳ ゴシック" w:hAnsi="Century"/>
                <w:color w:val="000000" w:themeColor="text1"/>
              </w:rPr>
              <w:t>2</w:t>
            </w:r>
            <w:r w:rsidR="00711DBC" w:rsidRPr="00766D8C">
              <w:rPr>
                <w:rFonts w:ascii="Century" w:eastAsia="ＭＳ ゴシック" w:hAnsi="Century"/>
                <w:color w:val="000000" w:themeColor="text1"/>
              </w:rPr>
              <w:t>:00</w:t>
            </w:r>
            <w:r w:rsidR="00711DBC" w:rsidRPr="00766D8C">
              <w:rPr>
                <w:rFonts w:ascii="Century" w:eastAsia="ＭＳ ゴシック" w:hAnsi="Century"/>
                <w:color w:val="000000" w:themeColor="text1"/>
              </w:rPr>
              <w:t>、</w:t>
            </w:r>
            <w:r w:rsidR="00711DBC" w:rsidRPr="00766D8C">
              <w:rPr>
                <w:rFonts w:ascii="Century" w:eastAsia="ＭＳ ゴシック" w:hAnsi="Century"/>
                <w:color w:val="000000" w:themeColor="text1"/>
              </w:rPr>
              <w:t>1</w:t>
            </w:r>
            <w:r w:rsidR="003637B0" w:rsidRPr="00766D8C">
              <w:rPr>
                <w:rFonts w:ascii="Century" w:eastAsia="ＭＳ ゴシック" w:hAnsi="Century"/>
                <w:color w:val="000000" w:themeColor="text1"/>
              </w:rPr>
              <w:t>3</w:t>
            </w:r>
            <w:r w:rsidR="00711DBC" w:rsidRPr="00766D8C">
              <w:rPr>
                <w:rFonts w:ascii="Century" w:eastAsia="ＭＳ ゴシック" w:hAnsi="Century"/>
                <w:color w:val="000000" w:themeColor="text1"/>
              </w:rPr>
              <w:t>:00</w:t>
            </w:r>
            <w:r w:rsidR="00711DBC" w:rsidRPr="00766D8C">
              <w:rPr>
                <w:rFonts w:ascii="Century" w:eastAsia="ＭＳ ゴシック" w:hAnsi="Century"/>
                <w:color w:val="000000" w:themeColor="text1"/>
              </w:rPr>
              <w:t>～</w:t>
            </w:r>
            <w:r w:rsidR="00711DBC" w:rsidRPr="00766D8C">
              <w:rPr>
                <w:rFonts w:ascii="Century" w:eastAsia="ＭＳ ゴシック" w:hAnsi="Century"/>
                <w:color w:val="000000" w:themeColor="text1"/>
              </w:rPr>
              <w:t>1</w:t>
            </w:r>
            <w:r w:rsidR="003637B0" w:rsidRPr="00766D8C">
              <w:rPr>
                <w:rFonts w:ascii="Century" w:eastAsia="ＭＳ ゴシック" w:hAnsi="Century"/>
                <w:color w:val="000000" w:themeColor="text1"/>
              </w:rPr>
              <w:t>7</w:t>
            </w:r>
            <w:r w:rsidR="00711DBC" w:rsidRPr="00766D8C">
              <w:rPr>
                <w:rFonts w:ascii="Century" w:eastAsia="ＭＳ ゴシック" w:hAnsi="Century"/>
                <w:color w:val="000000" w:themeColor="text1"/>
              </w:rPr>
              <w:t>:00</w:t>
            </w:r>
          </w:p>
        </w:tc>
      </w:tr>
    </w:tbl>
    <w:p w14:paraId="60BA3A0E" w14:textId="77777777" w:rsidR="000C7646" w:rsidRDefault="000C7646" w:rsidP="00765F30">
      <w:pPr>
        <w:pStyle w:val="Default"/>
        <w:rPr>
          <w:rFonts w:hAnsi="ＭＳ 明朝"/>
          <w:color w:val="auto"/>
        </w:rPr>
      </w:pPr>
    </w:p>
    <w:p w14:paraId="7B7EEFB9" w14:textId="0C136FF1" w:rsidR="00711DBC" w:rsidRPr="000C7646" w:rsidRDefault="000C7646" w:rsidP="000C7646">
      <w:pPr>
        <w:pStyle w:val="Default"/>
        <w:jc w:val="right"/>
        <w:rPr>
          <w:rFonts w:hAnsi="ＭＳ 明朝"/>
          <w:color w:val="auto"/>
        </w:rPr>
      </w:pPr>
      <w:r w:rsidRPr="000C7646">
        <w:rPr>
          <w:rFonts w:hAnsi="ＭＳ 明朝" w:hint="eastAsia"/>
          <w:color w:val="auto"/>
        </w:rPr>
        <w:t>2022/8/18　作成</w:t>
      </w:r>
    </w:p>
    <w:sectPr w:rsidR="00711DBC" w:rsidRPr="000C7646" w:rsidSect="000C7646">
      <w:pgSz w:w="11906" w:h="16838" w:code="9"/>
      <w:pgMar w:top="964" w:right="987" w:bottom="663" w:left="828" w:header="720" w:footer="720" w:gutter="0"/>
      <w:cols w:space="720"/>
      <w:noEndnote/>
      <w:docGrid w:type="linesAndChars" w:linePitch="324" w:charSpace="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E27B0" w14:textId="77777777" w:rsidR="00652C65" w:rsidRDefault="00652C65" w:rsidP="00EF7EB4">
      <w:r>
        <w:separator/>
      </w:r>
    </w:p>
  </w:endnote>
  <w:endnote w:type="continuationSeparator" w:id="0">
    <w:p w14:paraId="23E57FAB" w14:textId="77777777" w:rsidR="00652C65" w:rsidRDefault="00652C65" w:rsidP="00EF7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3CB14" w14:textId="77777777" w:rsidR="00652C65" w:rsidRDefault="00652C65" w:rsidP="00EF7EB4">
      <w:r>
        <w:separator/>
      </w:r>
    </w:p>
  </w:footnote>
  <w:footnote w:type="continuationSeparator" w:id="0">
    <w:p w14:paraId="5E85EE1B" w14:textId="77777777" w:rsidR="00652C65" w:rsidRDefault="00652C65" w:rsidP="00EF7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8C6"/>
    <w:multiLevelType w:val="hybridMultilevel"/>
    <w:tmpl w:val="3FFC0430"/>
    <w:lvl w:ilvl="0" w:tplc="532C36A4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877CD9"/>
    <w:multiLevelType w:val="hybridMultilevel"/>
    <w:tmpl w:val="49ACCAFE"/>
    <w:lvl w:ilvl="0" w:tplc="532C36A4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40496B"/>
    <w:multiLevelType w:val="hybridMultilevel"/>
    <w:tmpl w:val="FB348136"/>
    <w:lvl w:ilvl="0" w:tplc="84982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5"/>
  <w:drawingGridVerticalSpacing w:val="16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7E"/>
    <w:rsid w:val="000031DA"/>
    <w:rsid w:val="000050D8"/>
    <w:rsid w:val="00012EF9"/>
    <w:rsid w:val="0001637A"/>
    <w:rsid w:val="00017CDE"/>
    <w:rsid w:val="00020B3A"/>
    <w:rsid w:val="000224A6"/>
    <w:rsid w:val="00022BE0"/>
    <w:rsid w:val="0003000D"/>
    <w:rsid w:val="0003125E"/>
    <w:rsid w:val="00031495"/>
    <w:rsid w:val="000366F0"/>
    <w:rsid w:val="00036AB0"/>
    <w:rsid w:val="00046BBD"/>
    <w:rsid w:val="00047030"/>
    <w:rsid w:val="00054B74"/>
    <w:rsid w:val="00054C3A"/>
    <w:rsid w:val="000566AE"/>
    <w:rsid w:val="00056D13"/>
    <w:rsid w:val="000617AD"/>
    <w:rsid w:val="000665F9"/>
    <w:rsid w:val="00066FFF"/>
    <w:rsid w:val="0006710D"/>
    <w:rsid w:val="00070D52"/>
    <w:rsid w:val="00071154"/>
    <w:rsid w:val="00071450"/>
    <w:rsid w:val="00073E10"/>
    <w:rsid w:val="00080864"/>
    <w:rsid w:val="000811D2"/>
    <w:rsid w:val="00081471"/>
    <w:rsid w:val="000855B6"/>
    <w:rsid w:val="00087A5C"/>
    <w:rsid w:val="0009038D"/>
    <w:rsid w:val="000920C8"/>
    <w:rsid w:val="00093D88"/>
    <w:rsid w:val="000967B4"/>
    <w:rsid w:val="0009680E"/>
    <w:rsid w:val="000A02DC"/>
    <w:rsid w:val="000A076F"/>
    <w:rsid w:val="000A27E0"/>
    <w:rsid w:val="000A33F2"/>
    <w:rsid w:val="000B01B6"/>
    <w:rsid w:val="000B03F8"/>
    <w:rsid w:val="000B4F7E"/>
    <w:rsid w:val="000B5120"/>
    <w:rsid w:val="000C1A40"/>
    <w:rsid w:val="000C538A"/>
    <w:rsid w:val="000C56DC"/>
    <w:rsid w:val="000C7646"/>
    <w:rsid w:val="000D2993"/>
    <w:rsid w:val="000D3283"/>
    <w:rsid w:val="000D6B02"/>
    <w:rsid w:val="000E4D83"/>
    <w:rsid w:val="000E77F0"/>
    <w:rsid w:val="000E7C44"/>
    <w:rsid w:val="000F13E0"/>
    <w:rsid w:val="000F272C"/>
    <w:rsid w:val="000F2DE8"/>
    <w:rsid w:val="000F4030"/>
    <w:rsid w:val="000F662E"/>
    <w:rsid w:val="00100781"/>
    <w:rsid w:val="00105695"/>
    <w:rsid w:val="00111CD2"/>
    <w:rsid w:val="00111FA9"/>
    <w:rsid w:val="00113C6E"/>
    <w:rsid w:val="00122D1A"/>
    <w:rsid w:val="001245A1"/>
    <w:rsid w:val="00126046"/>
    <w:rsid w:val="00126EE0"/>
    <w:rsid w:val="00127027"/>
    <w:rsid w:val="001304B6"/>
    <w:rsid w:val="00130717"/>
    <w:rsid w:val="00133008"/>
    <w:rsid w:val="00136996"/>
    <w:rsid w:val="00136FE6"/>
    <w:rsid w:val="00137A76"/>
    <w:rsid w:val="001459A0"/>
    <w:rsid w:val="0015062D"/>
    <w:rsid w:val="00151862"/>
    <w:rsid w:val="00151D41"/>
    <w:rsid w:val="00151E26"/>
    <w:rsid w:val="00152C7A"/>
    <w:rsid w:val="00152E8C"/>
    <w:rsid w:val="00155710"/>
    <w:rsid w:val="00161294"/>
    <w:rsid w:val="00162BF3"/>
    <w:rsid w:val="0016370A"/>
    <w:rsid w:val="001637D7"/>
    <w:rsid w:val="001647FC"/>
    <w:rsid w:val="00165554"/>
    <w:rsid w:val="00166AF8"/>
    <w:rsid w:val="0017292D"/>
    <w:rsid w:val="00173631"/>
    <w:rsid w:val="00173D72"/>
    <w:rsid w:val="001768AD"/>
    <w:rsid w:val="00184CE8"/>
    <w:rsid w:val="00185A11"/>
    <w:rsid w:val="00185B34"/>
    <w:rsid w:val="00193822"/>
    <w:rsid w:val="001947F4"/>
    <w:rsid w:val="00194E46"/>
    <w:rsid w:val="001955DA"/>
    <w:rsid w:val="00196244"/>
    <w:rsid w:val="0019664C"/>
    <w:rsid w:val="001A131C"/>
    <w:rsid w:val="001A2706"/>
    <w:rsid w:val="001A2810"/>
    <w:rsid w:val="001A518F"/>
    <w:rsid w:val="001A656E"/>
    <w:rsid w:val="001B07E4"/>
    <w:rsid w:val="001B1A8B"/>
    <w:rsid w:val="001B2F82"/>
    <w:rsid w:val="001B30E1"/>
    <w:rsid w:val="001B64FC"/>
    <w:rsid w:val="001C1905"/>
    <w:rsid w:val="001C3D7B"/>
    <w:rsid w:val="001C749A"/>
    <w:rsid w:val="001C7655"/>
    <w:rsid w:val="001D15DF"/>
    <w:rsid w:val="001D5343"/>
    <w:rsid w:val="001D6011"/>
    <w:rsid w:val="001E6359"/>
    <w:rsid w:val="001E7353"/>
    <w:rsid w:val="001F5678"/>
    <w:rsid w:val="001F593C"/>
    <w:rsid w:val="001F6965"/>
    <w:rsid w:val="002001D9"/>
    <w:rsid w:val="00210A62"/>
    <w:rsid w:val="002144AB"/>
    <w:rsid w:val="002149CC"/>
    <w:rsid w:val="002159F1"/>
    <w:rsid w:val="00215EE3"/>
    <w:rsid w:val="00232AED"/>
    <w:rsid w:val="0023340F"/>
    <w:rsid w:val="002334D3"/>
    <w:rsid w:val="002338A2"/>
    <w:rsid w:val="00236528"/>
    <w:rsid w:val="00241CCB"/>
    <w:rsid w:val="00244DC0"/>
    <w:rsid w:val="00250527"/>
    <w:rsid w:val="002506E0"/>
    <w:rsid w:val="0025249F"/>
    <w:rsid w:val="00257C70"/>
    <w:rsid w:val="002605F7"/>
    <w:rsid w:val="00261487"/>
    <w:rsid w:val="00263C25"/>
    <w:rsid w:val="0026783C"/>
    <w:rsid w:val="00267F02"/>
    <w:rsid w:val="0027089C"/>
    <w:rsid w:val="00272DCF"/>
    <w:rsid w:val="00273BB3"/>
    <w:rsid w:val="00277537"/>
    <w:rsid w:val="002804A7"/>
    <w:rsid w:val="00281B96"/>
    <w:rsid w:val="00282E90"/>
    <w:rsid w:val="00283102"/>
    <w:rsid w:val="00283E2A"/>
    <w:rsid w:val="002907C3"/>
    <w:rsid w:val="002951C1"/>
    <w:rsid w:val="00297344"/>
    <w:rsid w:val="002A053C"/>
    <w:rsid w:val="002A2052"/>
    <w:rsid w:val="002A3714"/>
    <w:rsid w:val="002A4B44"/>
    <w:rsid w:val="002A7D77"/>
    <w:rsid w:val="002B2C90"/>
    <w:rsid w:val="002B3CBF"/>
    <w:rsid w:val="002B424B"/>
    <w:rsid w:val="002B55CC"/>
    <w:rsid w:val="002B5B30"/>
    <w:rsid w:val="002B6230"/>
    <w:rsid w:val="002B6B35"/>
    <w:rsid w:val="002C0D0C"/>
    <w:rsid w:val="002C54A3"/>
    <w:rsid w:val="002C63BE"/>
    <w:rsid w:val="002C7B07"/>
    <w:rsid w:val="002D030E"/>
    <w:rsid w:val="002D7C30"/>
    <w:rsid w:val="002E09D2"/>
    <w:rsid w:val="002E285F"/>
    <w:rsid w:val="002E3696"/>
    <w:rsid w:val="002E56E0"/>
    <w:rsid w:val="002F4904"/>
    <w:rsid w:val="003005A7"/>
    <w:rsid w:val="003032EB"/>
    <w:rsid w:val="0030669E"/>
    <w:rsid w:val="003139DA"/>
    <w:rsid w:val="0031427E"/>
    <w:rsid w:val="00314B77"/>
    <w:rsid w:val="00316ADC"/>
    <w:rsid w:val="00326844"/>
    <w:rsid w:val="00327387"/>
    <w:rsid w:val="00330C46"/>
    <w:rsid w:val="0033111C"/>
    <w:rsid w:val="00331F97"/>
    <w:rsid w:val="003324E3"/>
    <w:rsid w:val="00332732"/>
    <w:rsid w:val="00333B1B"/>
    <w:rsid w:val="00334059"/>
    <w:rsid w:val="00334E49"/>
    <w:rsid w:val="00342D3A"/>
    <w:rsid w:val="00342F3F"/>
    <w:rsid w:val="0034796C"/>
    <w:rsid w:val="00351B62"/>
    <w:rsid w:val="003546E3"/>
    <w:rsid w:val="0035781B"/>
    <w:rsid w:val="00357C50"/>
    <w:rsid w:val="00360B51"/>
    <w:rsid w:val="0036209E"/>
    <w:rsid w:val="003637B0"/>
    <w:rsid w:val="00366D9D"/>
    <w:rsid w:val="00367B5C"/>
    <w:rsid w:val="003721CF"/>
    <w:rsid w:val="0037388E"/>
    <w:rsid w:val="003743AF"/>
    <w:rsid w:val="00374829"/>
    <w:rsid w:val="00377742"/>
    <w:rsid w:val="00381459"/>
    <w:rsid w:val="00381707"/>
    <w:rsid w:val="003857D0"/>
    <w:rsid w:val="0038637F"/>
    <w:rsid w:val="00396DC6"/>
    <w:rsid w:val="003974A0"/>
    <w:rsid w:val="003A260B"/>
    <w:rsid w:val="003B0C0D"/>
    <w:rsid w:val="003B0F90"/>
    <w:rsid w:val="003B28A1"/>
    <w:rsid w:val="003B2DC1"/>
    <w:rsid w:val="003B3E6B"/>
    <w:rsid w:val="003B53DB"/>
    <w:rsid w:val="003B6540"/>
    <w:rsid w:val="003C1B9D"/>
    <w:rsid w:val="003C3214"/>
    <w:rsid w:val="003C37A6"/>
    <w:rsid w:val="003C4392"/>
    <w:rsid w:val="003C4FAA"/>
    <w:rsid w:val="003C5356"/>
    <w:rsid w:val="003C643B"/>
    <w:rsid w:val="003D0C5E"/>
    <w:rsid w:val="003D149F"/>
    <w:rsid w:val="003D6651"/>
    <w:rsid w:val="003D6AE6"/>
    <w:rsid w:val="003E03D1"/>
    <w:rsid w:val="003E1BE7"/>
    <w:rsid w:val="003E52D5"/>
    <w:rsid w:val="003E5F86"/>
    <w:rsid w:val="003E7069"/>
    <w:rsid w:val="003E7349"/>
    <w:rsid w:val="003F0A65"/>
    <w:rsid w:val="003F6C18"/>
    <w:rsid w:val="00401291"/>
    <w:rsid w:val="004025CE"/>
    <w:rsid w:val="00405275"/>
    <w:rsid w:val="004103AA"/>
    <w:rsid w:val="00410580"/>
    <w:rsid w:val="0041538C"/>
    <w:rsid w:val="004163BE"/>
    <w:rsid w:val="004165DA"/>
    <w:rsid w:val="00416F5D"/>
    <w:rsid w:val="004203B5"/>
    <w:rsid w:val="0042143B"/>
    <w:rsid w:val="0042435B"/>
    <w:rsid w:val="004243FA"/>
    <w:rsid w:val="00425B71"/>
    <w:rsid w:val="00425BD8"/>
    <w:rsid w:val="004261E1"/>
    <w:rsid w:val="00431BF5"/>
    <w:rsid w:val="00436907"/>
    <w:rsid w:val="00441A88"/>
    <w:rsid w:val="00447BD5"/>
    <w:rsid w:val="00447C4A"/>
    <w:rsid w:val="00447E55"/>
    <w:rsid w:val="00447F59"/>
    <w:rsid w:val="00456D9D"/>
    <w:rsid w:val="00457189"/>
    <w:rsid w:val="00457B61"/>
    <w:rsid w:val="00461980"/>
    <w:rsid w:val="004649A7"/>
    <w:rsid w:val="00465B63"/>
    <w:rsid w:val="00466CA7"/>
    <w:rsid w:val="0046752D"/>
    <w:rsid w:val="00470C18"/>
    <w:rsid w:val="00470C8A"/>
    <w:rsid w:val="004710FD"/>
    <w:rsid w:val="00474010"/>
    <w:rsid w:val="00475060"/>
    <w:rsid w:val="004841CC"/>
    <w:rsid w:val="00485740"/>
    <w:rsid w:val="00485A53"/>
    <w:rsid w:val="00486F16"/>
    <w:rsid w:val="00487F6D"/>
    <w:rsid w:val="00491F69"/>
    <w:rsid w:val="00494913"/>
    <w:rsid w:val="00495ABA"/>
    <w:rsid w:val="004A05E0"/>
    <w:rsid w:val="004A075F"/>
    <w:rsid w:val="004A0FDA"/>
    <w:rsid w:val="004A1C35"/>
    <w:rsid w:val="004A1FBE"/>
    <w:rsid w:val="004A217A"/>
    <w:rsid w:val="004A35F4"/>
    <w:rsid w:val="004A5098"/>
    <w:rsid w:val="004A6C3F"/>
    <w:rsid w:val="004A769D"/>
    <w:rsid w:val="004B0E47"/>
    <w:rsid w:val="004B1032"/>
    <w:rsid w:val="004B7A0A"/>
    <w:rsid w:val="004C056D"/>
    <w:rsid w:val="004C0A2D"/>
    <w:rsid w:val="004C22FD"/>
    <w:rsid w:val="004C2639"/>
    <w:rsid w:val="004C2C7C"/>
    <w:rsid w:val="004C4E81"/>
    <w:rsid w:val="004C549F"/>
    <w:rsid w:val="004C6660"/>
    <w:rsid w:val="004D2ACC"/>
    <w:rsid w:val="004D3410"/>
    <w:rsid w:val="004E4503"/>
    <w:rsid w:val="004E534E"/>
    <w:rsid w:val="004F3104"/>
    <w:rsid w:val="004F3517"/>
    <w:rsid w:val="004F723A"/>
    <w:rsid w:val="00500A54"/>
    <w:rsid w:val="0050125F"/>
    <w:rsid w:val="00502CF9"/>
    <w:rsid w:val="00507190"/>
    <w:rsid w:val="005126E8"/>
    <w:rsid w:val="00516A2A"/>
    <w:rsid w:val="005204E6"/>
    <w:rsid w:val="0052183B"/>
    <w:rsid w:val="00521C65"/>
    <w:rsid w:val="005263C9"/>
    <w:rsid w:val="00527A96"/>
    <w:rsid w:val="00530AAC"/>
    <w:rsid w:val="00534624"/>
    <w:rsid w:val="00546E09"/>
    <w:rsid w:val="0055062B"/>
    <w:rsid w:val="0055107A"/>
    <w:rsid w:val="005530A2"/>
    <w:rsid w:val="00554CBB"/>
    <w:rsid w:val="00555DB4"/>
    <w:rsid w:val="00556942"/>
    <w:rsid w:val="0055761F"/>
    <w:rsid w:val="005603DC"/>
    <w:rsid w:val="00561AFC"/>
    <w:rsid w:val="00571274"/>
    <w:rsid w:val="00574F43"/>
    <w:rsid w:val="005753DA"/>
    <w:rsid w:val="00583D8B"/>
    <w:rsid w:val="00585C0A"/>
    <w:rsid w:val="00586638"/>
    <w:rsid w:val="005915E2"/>
    <w:rsid w:val="0059386B"/>
    <w:rsid w:val="00593E8B"/>
    <w:rsid w:val="005A050B"/>
    <w:rsid w:val="005A1A38"/>
    <w:rsid w:val="005A34BD"/>
    <w:rsid w:val="005A3ED0"/>
    <w:rsid w:val="005A4E7F"/>
    <w:rsid w:val="005A5C0F"/>
    <w:rsid w:val="005B1695"/>
    <w:rsid w:val="005B3549"/>
    <w:rsid w:val="005B720C"/>
    <w:rsid w:val="005C7501"/>
    <w:rsid w:val="005D068F"/>
    <w:rsid w:val="005D10D9"/>
    <w:rsid w:val="005D15FD"/>
    <w:rsid w:val="005D1EAB"/>
    <w:rsid w:val="005D27F6"/>
    <w:rsid w:val="005D38D9"/>
    <w:rsid w:val="005E02F9"/>
    <w:rsid w:val="005E3B5A"/>
    <w:rsid w:val="005E5942"/>
    <w:rsid w:val="005E669F"/>
    <w:rsid w:val="005E7867"/>
    <w:rsid w:val="005F0043"/>
    <w:rsid w:val="005F181C"/>
    <w:rsid w:val="005F3F88"/>
    <w:rsid w:val="005F4236"/>
    <w:rsid w:val="005F5EFB"/>
    <w:rsid w:val="00601093"/>
    <w:rsid w:val="00604A51"/>
    <w:rsid w:val="00606641"/>
    <w:rsid w:val="00610294"/>
    <w:rsid w:val="0061232D"/>
    <w:rsid w:val="00614DE8"/>
    <w:rsid w:val="00615DD0"/>
    <w:rsid w:val="00617495"/>
    <w:rsid w:val="00621CFC"/>
    <w:rsid w:val="00621F2C"/>
    <w:rsid w:val="00622BA0"/>
    <w:rsid w:val="0062719F"/>
    <w:rsid w:val="00630B05"/>
    <w:rsid w:val="00631817"/>
    <w:rsid w:val="00632D7B"/>
    <w:rsid w:val="006344CB"/>
    <w:rsid w:val="0063556B"/>
    <w:rsid w:val="00636607"/>
    <w:rsid w:val="00641F21"/>
    <w:rsid w:val="00652780"/>
    <w:rsid w:val="00652C65"/>
    <w:rsid w:val="00654693"/>
    <w:rsid w:val="00663486"/>
    <w:rsid w:val="006664BA"/>
    <w:rsid w:val="00666CD8"/>
    <w:rsid w:val="00673883"/>
    <w:rsid w:val="00673EE7"/>
    <w:rsid w:val="00675D17"/>
    <w:rsid w:val="00675E23"/>
    <w:rsid w:val="006769FE"/>
    <w:rsid w:val="00684BB6"/>
    <w:rsid w:val="00690E81"/>
    <w:rsid w:val="00691039"/>
    <w:rsid w:val="00696468"/>
    <w:rsid w:val="006A603C"/>
    <w:rsid w:val="006A7684"/>
    <w:rsid w:val="006A7CC9"/>
    <w:rsid w:val="006B12DF"/>
    <w:rsid w:val="006B1FA1"/>
    <w:rsid w:val="006B5A97"/>
    <w:rsid w:val="006C2215"/>
    <w:rsid w:val="006C4A47"/>
    <w:rsid w:val="006C4DF6"/>
    <w:rsid w:val="006C7010"/>
    <w:rsid w:val="006D0929"/>
    <w:rsid w:val="006D1ADF"/>
    <w:rsid w:val="006D4F77"/>
    <w:rsid w:val="006D5F43"/>
    <w:rsid w:val="006E024F"/>
    <w:rsid w:val="006E04CE"/>
    <w:rsid w:val="006E1420"/>
    <w:rsid w:val="006E2C1D"/>
    <w:rsid w:val="006E4EC3"/>
    <w:rsid w:val="006E5343"/>
    <w:rsid w:val="006E53C1"/>
    <w:rsid w:val="006E6BEB"/>
    <w:rsid w:val="006F74E7"/>
    <w:rsid w:val="007019E8"/>
    <w:rsid w:val="00704520"/>
    <w:rsid w:val="00705320"/>
    <w:rsid w:val="0070671F"/>
    <w:rsid w:val="00706B44"/>
    <w:rsid w:val="00706CBF"/>
    <w:rsid w:val="00707759"/>
    <w:rsid w:val="00707F6B"/>
    <w:rsid w:val="00710CB3"/>
    <w:rsid w:val="00711DBC"/>
    <w:rsid w:val="00713A72"/>
    <w:rsid w:val="00716568"/>
    <w:rsid w:val="00721371"/>
    <w:rsid w:val="00722B78"/>
    <w:rsid w:val="00723927"/>
    <w:rsid w:val="007241F7"/>
    <w:rsid w:val="00726805"/>
    <w:rsid w:val="00726C70"/>
    <w:rsid w:val="00731EBB"/>
    <w:rsid w:val="00731F0B"/>
    <w:rsid w:val="00733B33"/>
    <w:rsid w:val="00733B95"/>
    <w:rsid w:val="00740615"/>
    <w:rsid w:val="00741580"/>
    <w:rsid w:val="00741CB0"/>
    <w:rsid w:val="00742F4A"/>
    <w:rsid w:val="00745066"/>
    <w:rsid w:val="00750E40"/>
    <w:rsid w:val="007510CC"/>
    <w:rsid w:val="007511A3"/>
    <w:rsid w:val="00751AB3"/>
    <w:rsid w:val="00752E8A"/>
    <w:rsid w:val="00754C71"/>
    <w:rsid w:val="00754DE9"/>
    <w:rsid w:val="00756FB3"/>
    <w:rsid w:val="007629C1"/>
    <w:rsid w:val="00764D9F"/>
    <w:rsid w:val="00764DB2"/>
    <w:rsid w:val="00765001"/>
    <w:rsid w:val="00765F30"/>
    <w:rsid w:val="0076616B"/>
    <w:rsid w:val="00766D8C"/>
    <w:rsid w:val="0077015B"/>
    <w:rsid w:val="00783AAE"/>
    <w:rsid w:val="00784C37"/>
    <w:rsid w:val="0078554F"/>
    <w:rsid w:val="00790454"/>
    <w:rsid w:val="00791F5B"/>
    <w:rsid w:val="00793553"/>
    <w:rsid w:val="00795002"/>
    <w:rsid w:val="00797394"/>
    <w:rsid w:val="0079770D"/>
    <w:rsid w:val="00797E53"/>
    <w:rsid w:val="007A135C"/>
    <w:rsid w:val="007A2D6C"/>
    <w:rsid w:val="007A521A"/>
    <w:rsid w:val="007A6A86"/>
    <w:rsid w:val="007A6C5E"/>
    <w:rsid w:val="007A7050"/>
    <w:rsid w:val="007B152B"/>
    <w:rsid w:val="007B287B"/>
    <w:rsid w:val="007B4ECD"/>
    <w:rsid w:val="007C09A7"/>
    <w:rsid w:val="007C2646"/>
    <w:rsid w:val="007C2A54"/>
    <w:rsid w:val="007C4458"/>
    <w:rsid w:val="007C4DFD"/>
    <w:rsid w:val="007C54AA"/>
    <w:rsid w:val="007D3449"/>
    <w:rsid w:val="007D4A92"/>
    <w:rsid w:val="007E010D"/>
    <w:rsid w:val="007E0CFE"/>
    <w:rsid w:val="007E160C"/>
    <w:rsid w:val="007E24B0"/>
    <w:rsid w:val="007E3848"/>
    <w:rsid w:val="007F019A"/>
    <w:rsid w:val="007F0396"/>
    <w:rsid w:val="007F399A"/>
    <w:rsid w:val="007F4088"/>
    <w:rsid w:val="007F635D"/>
    <w:rsid w:val="007F6BBD"/>
    <w:rsid w:val="008021D1"/>
    <w:rsid w:val="00807FA4"/>
    <w:rsid w:val="0081031B"/>
    <w:rsid w:val="008122C6"/>
    <w:rsid w:val="008169FA"/>
    <w:rsid w:val="00817D99"/>
    <w:rsid w:val="00820A30"/>
    <w:rsid w:val="0082374A"/>
    <w:rsid w:val="0082548E"/>
    <w:rsid w:val="00830D64"/>
    <w:rsid w:val="008333B5"/>
    <w:rsid w:val="008343AA"/>
    <w:rsid w:val="00835990"/>
    <w:rsid w:val="0084128F"/>
    <w:rsid w:val="00841C31"/>
    <w:rsid w:val="00845155"/>
    <w:rsid w:val="00851F43"/>
    <w:rsid w:val="00855991"/>
    <w:rsid w:val="00856919"/>
    <w:rsid w:val="00857B9A"/>
    <w:rsid w:val="00860AC7"/>
    <w:rsid w:val="00863099"/>
    <w:rsid w:val="00864EE2"/>
    <w:rsid w:val="0087154E"/>
    <w:rsid w:val="0087753D"/>
    <w:rsid w:val="00877FEA"/>
    <w:rsid w:val="008812DF"/>
    <w:rsid w:val="00882CDA"/>
    <w:rsid w:val="00887E86"/>
    <w:rsid w:val="00890796"/>
    <w:rsid w:val="00891BD1"/>
    <w:rsid w:val="00894A82"/>
    <w:rsid w:val="0089583C"/>
    <w:rsid w:val="008976F5"/>
    <w:rsid w:val="00897ECD"/>
    <w:rsid w:val="008A2570"/>
    <w:rsid w:val="008A7591"/>
    <w:rsid w:val="008B1C24"/>
    <w:rsid w:val="008B3B26"/>
    <w:rsid w:val="008B4B0B"/>
    <w:rsid w:val="008C0964"/>
    <w:rsid w:val="008C0C9C"/>
    <w:rsid w:val="008C1AFF"/>
    <w:rsid w:val="008C2C70"/>
    <w:rsid w:val="008D42BF"/>
    <w:rsid w:val="008E1030"/>
    <w:rsid w:val="008E2D64"/>
    <w:rsid w:val="008E377E"/>
    <w:rsid w:val="008E3BF7"/>
    <w:rsid w:val="008E4564"/>
    <w:rsid w:val="008E7BFF"/>
    <w:rsid w:val="008E7EE9"/>
    <w:rsid w:val="008F273C"/>
    <w:rsid w:val="0090087B"/>
    <w:rsid w:val="009012E0"/>
    <w:rsid w:val="009024AA"/>
    <w:rsid w:val="0090338A"/>
    <w:rsid w:val="00905051"/>
    <w:rsid w:val="00905AB0"/>
    <w:rsid w:val="00906CAC"/>
    <w:rsid w:val="0090785E"/>
    <w:rsid w:val="009104B0"/>
    <w:rsid w:val="00910F4D"/>
    <w:rsid w:val="009127C6"/>
    <w:rsid w:val="00921278"/>
    <w:rsid w:val="00925BEF"/>
    <w:rsid w:val="00926ED1"/>
    <w:rsid w:val="009278DE"/>
    <w:rsid w:val="00927DF5"/>
    <w:rsid w:val="00930DB2"/>
    <w:rsid w:val="0093209C"/>
    <w:rsid w:val="0093280D"/>
    <w:rsid w:val="00934A84"/>
    <w:rsid w:val="00936599"/>
    <w:rsid w:val="00936F71"/>
    <w:rsid w:val="00940EAB"/>
    <w:rsid w:val="00940FBA"/>
    <w:rsid w:val="009420D0"/>
    <w:rsid w:val="0094348D"/>
    <w:rsid w:val="00950D48"/>
    <w:rsid w:val="009512EA"/>
    <w:rsid w:val="00953397"/>
    <w:rsid w:val="00953534"/>
    <w:rsid w:val="00954FB9"/>
    <w:rsid w:val="0095618D"/>
    <w:rsid w:val="00957D0F"/>
    <w:rsid w:val="00962BB3"/>
    <w:rsid w:val="0096542E"/>
    <w:rsid w:val="009703EB"/>
    <w:rsid w:val="00975FC9"/>
    <w:rsid w:val="009770A2"/>
    <w:rsid w:val="009844C2"/>
    <w:rsid w:val="00984B2C"/>
    <w:rsid w:val="00985951"/>
    <w:rsid w:val="009866DF"/>
    <w:rsid w:val="00986F8D"/>
    <w:rsid w:val="00987E59"/>
    <w:rsid w:val="00990E35"/>
    <w:rsid w:val="0099122C"/>
    <w:rsid w:val="0099383D"/>
    <w:rsid w:val="009A0239"/>
    <w:rsid w:val="009A2188"/>
    <w:rsid w:val="009A33AC"/>
    <w:rsid w:val="009A36CA"/>
    <w:rsid w:val="009A3BD1"/>
    <w:rsid w:val="009A4CC9"/>
    <w:rsid w:val="009A5E51"/>
    <w:rsid w:val="009B2187"/>
    <w:rsid w:val="009B7E36"/>
    <w:rsid w:val="009C031F"/>
    <w:rsid w:val="009C1348"/>
    <w:rsid w:val="009C5C22"/>
    <w:rsid w:val="009C5D5D"/>
    <w:rsid w:val="009D2A15"/>
    <w:rsid w:val="009D45F4"/>
    <w:rsid w:val="009D4CDB"/>
    <w:rsid w:val="009E275F"/>
    <w:rsid w:val="009E41AA"/>
    <w:rsid w:val="009E6911"/>
    <w:rsid w:val="009E73AB"/>
    <w:rsid w:val="009F1668"/>
    <w:rsid w:val="009F3747"/>
    <w:rsid w:val="009F488D"/>
    <w:rsid w:val="00A01ADF"/>
    <w:rsid w:val="00A02156"/>
    <w:rsid w:val="00A0272B"/>
    <w:rsid w:val="00A02D8A"/>
    <w:rsid w:val="00A03202"/>
    <w:rsid w:val="00A07322"/>
    <w:rsid w:val="00A10FF8"/>
    <w:rsid w:val="00A11470"/>
    <w:rsid w:val="00A12BFE"/>
    <w:rsid w:val="00A140E4"/>
    <w:rsid w:val="00A14EB2"/>
    <w:rsid w:val="00A1582D"/>
    <w:rsid w:val="00A20677"/>
    <w:rsid w:val="00A20941"/>
    <w:rsid w:val="00A213AA"/>
    <w:rsid w:val="00A214BD"/>
    <w:rsid w:val="00A23269"/>
    <w:rsid w:val="00A24619"/>
    <w:rsid w:val="00A258D5"/>
    <w:rsid w:val="00A27031"/>
    <w:rsid w:val="00A33360"/>
    <w:rsid w:val="00A356AD"/>
    <w:rsid w:val="00A370D4"/>
    <w:rsid w:val="00A47DBF"/>
    <w:rsid w:val="00A502B8"/>
    <w:rsid w:val="00A510E5"/>
    <w:rsid w:val="00A519A0"/>
    <w:rsid w:val="00A52C96"/>
    <w:rsid w:val="00A56A00"/>
    <w:rsid w:val="00A57884"/>
    <w:rsid w:val="00A5794D"/>
    <w:rsid w:val="00A61B16"/>
    <w:rsid w:val="00A66029"/>
    <w:rsid w:val="00A70AB3"/>
    <w:rsid w:val="00A72224"/>
    <w:rsid w:val="00A72FE0"/>
    <w:rsid w:val="00A77A47"/>
    <w:rsid w:val="00A818C0"/>
    <w:rsid w:val="00A840CD"/>
    <w:rsid w:val="00A84FF9"/>
    <w:rsid w:val="00A90C71"/>
    <w:rsid w:val="00A921B8"/>
    <w:rsid w:val="00A940BA"/>
    <w:rsid w:val="00A9629E"/>
    <w:rsid w:val="00A96701"/>
    <w:rsid w:val="00A97EFA"/>
    <w:rsid w:val="00AA0091"/>
    <w:rsid w:val="00AA1616"/>
    <w:rsid w:val="00AA5EAD"/>
    <w:rsid w:val="00AB2D9D"/>
    <w:rsid w:val="00AB2E44"/>
    <w:rsid w:val="00AB4445"/>
    <w:rsid w:val="00AB44E8"/>
    <w:rsid w:val="00AC69C0"/>
    <w:rsid w:val="00AC6FD1"/>
    <w:rsid w:val="00AD30CE"/>
    <w:rsid w:val="00AD4F96"/>
    <w:rsid w:val="00AD593C"/>
    <w:rsid w:val="00AD7F2E"/>
    <w:rsid w:val="00AE4500"/>
    <w:rsid w:val="00AE50C1"/>
    <w:rsid w:val="00AE72E2"/>
    <w:rsid w:val="00AE7330"/>
    <w:rsid w:val="00AE7ED2"/>
    <w:rsid w:val="00AF273B"/>
    <w:rsid w:val="00AF5C65"/>
    <w:rsid w:val="00B01A55"/>
    <w:rsid w:val="00B0388C"/>
    <w:rsid w:val="00B044F3"/>
    <w:rsid w:val="00B05CAD"/>
    <w:rsid w:val="00B12CBC"/>
    <w:rsid w:val="00B13AAE"/>
    <w:rsid w:val="00B14BC8"/>
    <w:rsid w:val="00B16252"/>
    <w:rsid w:val="00B1666E"/>
    <w:rsid w:val="00B16A3B"/>
    <w:rsid w:val="00B17B02"/>
    <w:rsid w:val="00B17F63"/>
    <w:rsid w:val="00B213FE"/>
    <w:rsid w:val="00B22161"/>
    <w:rsid w:val="00B22842"/>
    <w:rsid w:val="00B26A45"/>
    <w:rsid w:val="00B42699"/>
    <w:rsid w:val="00B43921"/>
    <w:rsid w:val="00B43D0B"/>
    <w:rsid w:val="00B44787"/>
    <w:rsid w:val="00B55BD4"/>
    <w:rsid w:val="00B55BF3"/>
    <w:rsid w:val="00B55D91"/>
    <w:rsid w:val="00B56BA9"/>
    <w:rsid w:val="00B61147"/>
    <w:rsid w:val="00B611D2"/>
    <w:rsid w:val="00B62415"/>
    <w:rsid w:val="00B63F50"/>
    <w:rsid w:val="00B6424D"/>
    <w:rsid w:val="00B66EB5"/>
    <w:rsid w:val="00B71345"/>
    <w:rsid w:val="00B778E7"/>
    <w:rsid w:val="00B85349"/>
    <w:rsid w:val="00B8765B"/>
    <w:rsid w:val="00B917D0"/>
    <w:rsid w:val="00B95FBE"/>
    <w:rsid w:val="00B971A7"/>
    <w:rsid w:val="00BA02A3"/>
    <w:rsid w:val="00BA24B3"/>
    <w:rsid w:val="00BA2D01"/>
    <w:rsid w:val="00BA4D08"/>
    <w:rsid w:val="00BA78A7"/>
    <w:rsid w:val="00BB599F"/>
    <w:rsid w:val="00BB729C"/>
    <w:rsid w:val="00BB7DC0"/>
    <w:rsid w:val="00BC00B7"/>
    <w:rsid w:val="00BC08AF"/>
    <w:rsid w:val="00BC1093"/>
    <w:rsid w:val="00BC1C64"/>
    <w:rsid w:val="00BC1D24"/>
    <w:rsid w:val="00BC2104"/>
    <w:rsid w:val="00BC3354"/>
    <w:rsid w:val="00BC3F19"/>
    <w:rsid w:val="00BD2278"/>
    <w:rsid w:val="00BD2470"/>
    <w:rsid w:val="00BD664D"/>
    <w:rsid w:val="00BD776A"/>
    <w:rsid w:val="00BD7F34"/>
    <w:rsid w:val="00BE0E7A"/>
    <w:rsid w:val="00BE272A"/>
    <w:rsid w:val="00BE2CDC"/>
    <w:rsid w:val="00BE5FC2"/>
    <w:rsid w:val="00BE792B"/>
    <w:rsid w:val="00BF128B"/>
    <w:rsid w:val="00BF26AB"/>
    <w:rsid w:val="00BF700D"/>
    <w:rsid w:val="00BF77E1"/>
    <w:rsid w:val="00C01303"/>
    <w:rsid w:val="00C01FC5"/>
    <w:rsid w:val="00C02A78"/>
    <w:rsid w:val="00C05D28"/>
    <w:rsid w:val="00C10620"/>
    <w:rsid w:val="00C1251C"/>
    <w:rsid w:val="00C126AA"/>
    <w:rsid w:val="00C138E6"/>
    <w:rsid w:val="00C13E6D"/>
    <w:rsid w:val="00C16BA7"/>
    <w:rsid w:val="00C16CB3"/>
    <w:rsid w:val="00C17550"/>
    <w:rsid w:val="00C21A65"/>
    <w:rsid w:val="00C21CC8"/>
    <w:rsid w:val="00C23362"/>
    <w:rsid w:val="00C2382C"/>
    <w:rsid w:val="00C30537"/>
    <w:rsid w:val="00C31716"/>
    <w:rsid w:val="00C33CC5"/>
    <w:rsid w:val="00C4014D"/>
    <w:rsid w:val="00C412EE"/>
    <w:rsid w:val="00C45A6F"/>
    <w:rsid w:val="00C50229"/>
    <w:rsid w:val="00C5312F"/>
    <w:rsid w:val="00C53B1F"/>
    <w:rsid w:val="00C554CD"/>
    <w:rsid w:val="00C569FA"/>
    <w:rsid w:val="00C60BD8"/>
    <w:rsid w:val="00C60C08"/>
    <w:rsid w:val="00C62844"/>
    <w:rsid w:val="00C638ED"/>
    <w:rsid w:val="00C647F5"/>
    <w:rsid w:val="00C65751"/>
    <w:rsid w:val="00C6699D"/>
    <w:rsid w:val="00C734F2"/>
    <w:rsid w:val="00C74A2E"/>
    <w:rsid w:val="00C75987"/>
    <w:rsid w:val="00C772A3"/>
    <w:rsid w:val="00C800FD"/>
    <w:rsid w:val="00C827A0"/>
    <w:rsid w:val="00C94745"/>
    <w:rsid w:val="00C96824"/>
    <w:rsid w:val="00C974EE"/>
    <w:rsid w:val="00CA3B17"/>
    <w:rsid w:val="00CA3DFE"/>
    <w:rsid w:val="00CA403F"/>
    <w:rsid w:val="00CA480D"/>
    <w:rsid w:val="00CA51B1"/>
    <w:rsid w:val="00CA6982"/>
    <w:rsid w:val="00CA6CE8"/>
    <w:rsid w:val="00CB050B"/>
    <w:rsid w:val="00CB47D7"/>
    <w:rsid w:val="00CB6D26"/>
    <w:rsid w:val="00CC128D"/>
    <w:rsid w:val="00CC213F"/>
    <w:rsid w:val="00CC5C44"/>
    <w:rsid w:val="00CD26EB"/>
    <w:rsid w:val="00CD4655"/>
    <w:rsid w:val="00CE1806"/>
    <w:rsid w:val="00CE3138"/>
    <w:rsid w:val="00CE62FA"/>
    <w:rsid w:val="00CF09F9"/>
    <w:rsid w:val="00CF3B75"/>
    <w:rsid w:val="00CF5D9E"/>
    <w:rsid w:val="00CF783B"/>
    <w:rsid w:val="00D00B80"/>
    <w:rsid w:val="00D02369"/>
    <w:rsid w:val="00D04836"/>
    <w:rsid w:val="00D051A5"/>
    <w:rsid w:val="00D05347"/>
    <w:rsid w:val="00D05C38"/>
    <w:rsid w:val="00D0712C"/>
    <w:rsid w:val="00D12989"/>
    <w:rsid w:val="00D149A8"/>
    <w:rsid w:val="00D14B36"/>
    <w:rsid w:val="00D150A0"/>
    <w:rsid w:val="00D172B3"/>
    <w:rsid w:val="00D20BF7"/>
    <w:rsid w:val="00D21B71"/>
    <w:rsid w:val="00D2205E"/>
    <w:rsid w:val="00D26CBA"/>
    <w:rsid w:val="00D2708D"/>
    <w:rsid w:val="00D32D99"/>
    <w:rsid w:val="00D336A9"/>
    <w:rsid w:val="00D340CE"/>
    <w:rsid w:val="00D34825"/>
    <w:rsid w:val="00D3664D"/>
    <w:rsid w:val="00D370E4"/>
    <w:rsid w:val="00D37D21"/>
    <w:rsid w:val="00D37E3B"/>
    <w:rsid w:val="00D4199D"/>
    <w:rsid w:val="00D42864"/>
    <w:rsid w:val="00D42CA8"/>
    <w:rsid w:val="00D42CF1"/>
    <w:rsid w:val="00D42DC5"/>
    <w:rsid w:val="00D43B6A"/>
    <w:rsid w:val="00D45332"/>
    <w:rsid w:val="00D45936"/>
    <w:rsid w:val="00D472E2"/>
    <w:rsid w:val="00D473E1"/>
    <w:rsid w:val="00D474B5"/>
    <w:rsid w:val="00D47C5A"/>
    <w:rsid w:val="00D52C4E"/>
    <w:rsid w:val="00D53AE0"/>
    <w:rsid w:val="00D5412D"/>
    <w:rsid w:val="00D57A6B"/>
    <w:rsid w:val="00D61BFA"/>
    <w:rsid w:val="00D62A20"/>
    <w:rsid w:val="00D634CA"/>
    <w:rsid w:val="00D636AB"/>
    <w:rsid w:val="00D64083"/>
    <w:rsid w:val="00D64F71"/>
    <w:rsid w:val="00D711B5"/>
    <w:rsid w:val="00D750B3"/>
    <w:rsid w:val="00D7610B"/>
    <w:rsid w:val="00D763FE"/>
    <w:rsid w:val="00D77E42"/>
    <w:rsid w:val="00D80024"/>
    <w:rsid w:val="00D801E5"/>
    <w:rsid w:val="00D9063F"/>
    <w:rsid w:val="00D91010"/>
    <w:rsid w:val="00D9155A"/>
    <w:rsid w:val="00D91BBE"/>
    <w:rsid w:val="00D9445A"/>
    <w:rsid w:val="00D95E5F"/>
    <w:rsid w:val="00DA112C"/>
    <w:rsid w:val="00DA1A69"/>
    <w:rsid w:val="00DA5503"/>
    <w:rsid w:val="00DB53DB"/>
    <w:rsid w:val="00DB7065"/>
    <w:rsid w:val="00DB7275"/>
    <w:rsid w:val="00DB79E0"/>
    <w:rsid w:val="00DC2F09"/>
    <w:rsid w:val="00DD0886"/>
    <w:rsid w:val="00DD1EFA"/>
    <w:rsid w:val="00DD26FC"/>
    <w:rsid w:val="00DD2CEF"/>
    <w:rsid w:val="00DD3FF1"/>
    <w:rsid w:val="00DD4008"/>
    <w:rsid w:val="00DD4B47"/>
    <w:rsid w:val="00DD5534"/>
    <w:rsid w:val="00DD6CFA"/>
    <w:rsid w:val="00DE1329"/>
    <w:rsid w:val="00DE205F"/>
    <w:rsid w:val="00DE236E"/>
    <w:rsid w:val="00DE51D9"/>
    <w:rsid w:val="00DE5E0D"/>
    <w:rsid w:val="00DE6A81"/>
    <w:rsid w:val="00DE7123"/>
    <w:rsid w:val="00DE71F3"/>
    <w:rsid w:val="00DE739C"/>
    <w:rsid w:val="00DE75F2"/>
    <w:rsid w:val="00DE76A9"/>
    <w:rsid w:val="00DF2168"/>
    <w:rsid w:val="00DF2949"/>
    <w:rsid w:val="00DF36EB"/>
    <w:rsid w:val="00DF5AB6"/>
    <w:rsid w:val="00DF6F78"/>
    <w:rsid w:val="00DF7DBE"/>
    <w:rsid w:val="00E00E2F"/>
    <w:rsid w:val="00E011EE"/>
    <w:rsid w:val="00E03143"/>
    <w:rsid w:val="00E03CAC"/>
    <w:rsid w:val="00E053DA"/>
    <w:rsid w:val="00E06547"/>
    <w:rsid w:val="00E12C77"/>
    <w:rsid w:val="00E16E8C"/>
    <w:rsid w:val="00E1798B"/>
    <w:rsid w:val="00E20194"/>
    <w:rsid w:val="00E22A0E"/>
    <w:rsid w:val="00E234D9"/>
    <w:rsid w:val="00E241A6"/>
    <w:rsid w:val="00E2671D"/>
    <w:rsid w:val="00E31E85"/>
    <w:rsid w:val="00E322DE"/>
    <w:rsid w:val="00E32842"/>
    <w:rsid w:val="00E3749C"/>
    <w:rsid w:val="00E40590"/>
    <w:rsid w:val="00E40E13"/>
    <w:rsid w:val="00E41B7F"/>
    <w:rsid w:val="00E473CF"/>
    <w:rsid w:val="00E53DA7"/>
    <w:rsid w:val="00E557CD"/>
    <w:rsid w:val="00E56D38"/>
    <w:rsid w:val="00E576D8"/>
    <w:rsid w:val="00E60BDF"/>
    <w:rsid w:val="00E61E65"/>
    <w:rsid w:val="00E64843"/>
    <w:rsid w:val="00E701F3"/>
    <w:rsid w:val="00E70C78"/>
    <w:rsid w:val="00E72313"/>
    <w:rsid w:val="00E7251B"/>
    <w:rsid w:val="00E74349"/>
    <w:rsid w:val="00E74B7A"/>
    <w:rsid w:val="00E763AB"/>
    <w:rsid w:val="00E76E84"/>
    <w:rsid w:val="00E77705"/>
    <w:rsid w:val="00E819C0"/>
    <w:rsid w:val="00E83B81"/>
    <w:rsid w:val="00E8487B"/>
    <w:rsid w:val="00E9056B"/>
    <w:rsid w:val="00E9442E"/>
    <w:rsid w:val="00E94FF4"/>
    <w:rsid w:val="00E95A15"/>
    <w:rsid w:val="00EA12D1"/>
    <w:rsid w:val="00EA2682"/>
    <w:rsid w:val="00EB7CF1"/>
    <w:rsid w:val="00EC21AB"/>
    <w:rsid w:val="00EC34CD"/>
    <w:rsid w:val="00EC4D5E"/>
    <w:rsid w:val="00EC53D1"/>
    <w:rsid w:val="00EC79B0"/>
    <w:rsid w:val="00EC7D46"/>
    <w:rsid w:val="00ED6524"/>
    <w:rsid w:val="00ED7646"/>
    <w:rsid w:val="00EE230B"/>
    <w:rsid w:val="00EE2755"/>
    <w:rsid w:val="00EE6F0B"/>
    <w:rsid w:val="00EF0F23"/>
    <w:rsid w:val="00EF43F2"/>
    <w:rsid w:val="00EF7EB4"/>
    <w:rsid w:val="00F00854"/>
    <w:rsid w:val="00F064AB"/>
    <w:rsid w:val="00F11730"/>
    <w:rsid w:val="00F13221"/>
    <w:rsid w:val="00F17470"/>
    <w:rsid w:val="00F22560"/>
    <w:rsid w:val="00F27655"/>
    <w:rsid w:val="00F3154F"/>
    <w:rsid w:val="00F34686"/>
    <w:rsid w:val="00F34B19"/>
    <w:rsid w:val="00F37234"/>
    <w:rsid w:val="00F4229D"/>
    <w:rsid w:val="00F44143"/>
    <w:rsid w:val="00F443D3"/>
    <w:rsid w:val="00F47C2E"/>
    <w:rsid w:val="00F52650"/>
    <w:rsid w:val="00F52CDB"/>
    <w:rsid w:val="00F55921"/>
    <w:rsid w:val="00F564A8"/>
    <w:rsid w:val="00F600E9"/>
    <w:rsid w:val="00F637A1"/>
    <w:rsid w:val="00F650D2"/>
    <w:rsid w:val="00F67B9F"/>
    <w:rsid w:val="00F72EAB"/>
    <w:rsid w:val="00F75E9D"/>
    <w:rsid w:val="00F8072B"/>
    <w:rsid w:val="00F814B0"/>
    <w:rsid w:val="00F9430D"/>
    <w:rsid w:val="00F96253"/>
    <w:rsid w:val="00FA03C2"/>
    <w:rsid w:val="00FA0BE6"/>
    <w:rsid w:val="00FA0C60"/>
    <w:rsid w:val="00FA2D91"/>
    <w:rsid w:val="00FA383E"/>
    <w:rsid w:val="00FA56B8"/>
    <w:rsid w:val="00FA5D96"/>
    <w:rsid w:val="00FB2776"/>
    <w:rsid w:val="00FB2AE7"/>
    <w:rsid w:val="00FB2B7F"/>
    <w:rsid w:val="00FB353A"/>
    <w:rsid w:val="00FB7C8F"/>
    <w:rsid w:val="00FC23D0"/>
    <w:rsid w:val="00FC3302"/>
    <w:rsid w:val="00FC6961"/>
    <w:rsid w:val="00FC7EBF"/>
    <w:rsid w:val="00FD107D"/>
    <w:rsid w:val="00FD11CB"/>
    <w:rsid w:val="00FD26BC"/>
    <w:rsid w:val="00FD3E2A"/>
    <w:rsid w:val="00FD423F"/>
    <w:rsid w:val="00FD4B08"/>
    <w:rsid w:val="00FD76B2"/>
    <w:rsid w:val="00FE2199"/>
    <w:rsid w:val="00FE270B"/>
    <w:rsid w:val="00FE2BF7"/>
    <w:rsid w:val="00FF2089"/>
    <w:rsid w:val="00FF4B20"/>
    <w:rsid w:val="00F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26D283"/>
  <w15:chartTrackingRefBased/>
  <w15:docId w15:val="{11449D0F-9D05-3841-88EB-1FA570362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4F7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</w:rPr>
  </w:style>
  <w:style w:type="paragraph" w:styleId="Web">
    <w:name w:val="Normal (Web)"/>
    <w:basedOn w:val="a"/>
    <w:uiPriority w:val="99"/>
    <w:unhideWhenUsed/>
    <w:rsid w:val="00765F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header"/>
    <w:basedOn w:val="a"/>
    <w:link w:val="a4"/>
    <w:uiPriority w:val="99"/>
    <w:unhideWhenUsed/>
    <w:rsid w:val="00EF7E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7EB4"/>
  </w:style>
  <w:style w:type="paragraph" w:styleId="a5">
    <w:name w:val="footer"/>
    <w:basedOn w:val="a"/>
    <w:link w:val="a6"/>
    <w:uiPriority w:val="99"/>
    <w:unhideWhenUsed/>
    <w:rsid w:val="00EF7E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7EB4"/>
  </w:style>
  <w:style w:type="table" w:styleId="a7">
    <w:name w:val="Table Grid"/>
    <w:basedOn w:val="a1"/>
    <w:uiPriority w:val="39"/>
    <w:rsid w:val="00711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4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4F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Shin-ichi Muramatsu</dc:creator>
  <cp:keywords/>
  <dc:description/>
  <cp:lastModifiedBy>fujita</cp:lastModifiedBy>
  <cp:revision>4</cp:revision>
  <cp:lastPrinted>2022-08-21T07:43:00Z</cp:lastPrinted>
  <dcterms:created xsi:type="dcterms:W3CDTF">2022-08-18T07:02:00Z</dcterms:created>
  <dcterms:modified xsi:type="dcterms:W3CDTF">2022-08-30T07:36:00Z</dcterms:modified>
</cp:coreProperties>
</file>